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25837" w14:textId="77777777" w:rsidR="00C51D1B" w:rsidRPr="00C51D1B" w:rsidRDefault="00C51D1B" w:rsidP="00C51D1B">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sidRPr="00C51D1B">
        <w:rPr>
          <w:rFonts w:ascii="Times New Roman" w:eastAsia="Times New Roman" w:hAnsi="Times New Roman" w:cs="Times New Roman"/>
          <w:b/>
        </w:rPr>
        <w:t xml:space="preserve">                                                                                                     Приложение к ООП ООО</w:t>
      </w:r>
    </w:p>
    <w:p w14:paraId="3DAEDFDE" w14:textId="77777777" w:rsidR="00C51D1B" w:rsidRPr="00C51D1B" w:rsidRDefault="00C51D1B" w:rsidP="00C51D1B">
      <w:pPr>
        <w:widowControl w:val="0"/>
        <w:tabs>
          <w:tab w:val="left" w:pos="343"/>
        </w:tabs>
        <w:autoSpaceDE w:val="0"/>
        <w:autoSpaceDN w:val="0"/>
        <w:spacing w:after="4" w:line="240" w:lineRule="auto"/>
        <w:ind w:left="261" w:right="-1"/>
        <w:contextualSpacing/>
        <w:jc w:val="right"/>
        <w:rPr>
          <w:rFonts w:ascii="Times New Roman" w:eastAsia="Times New Roman" w:hAnsi="Times New Roman" w:cs="Times New Roman"/>
          <w:b/>
        </w:rPr>
      </w:pPr>
      <w:r w:rsidRPr="00C51D1B">
        <w:rPr>
          <w:rFonts w:ascii="Times New Roman" w:eastAsia="Times New Roman" w:hAnsi="Times New Roman" w:cs="Times New Roman"/>
          <w:b/>
        </w:rPr>
        <w:t xml:space="preserve">                  МБОУ «СОШ № 48» г. Грозного</w:t>
      </w:r>
    </w:p>
    <w:p w14:paraId="78CF0FBA" w14:textId="77777777" w:rsidR="00C51D1B" w:rsidRPr="00C51D1B" w:rsidRDefault="00C51D1B" w:rsidP="00C51D1B">
      <w:pPr>
        <w:widowControl w:val="0"/>
        <w:tabs>
          <w:tab w:val="left" w:pos="343"/>
        </w:tabs>
        <w:autoSpaceDE w:val="0"/>
        <w:autoSpaceDN w:val="0"/>
        <w:spacing w:after="4" w:line="240" w:lineRule="auto"/>
        <w:ind w:left="261" w:right="880"/>
        <w:contextualSpacing/>
        <w:jc w:val="center"/>
        <w:rPr>
          <w:rFonts w:ascii="Times New Roman" w:eastAsia="Times New Roman" w:hAnsi="Times New Roman" w:cs="Times New Roman"/>
          <w:b/>
        </w:rPr>
      </w:pPr>
    </w:p>
    <w:p w14:paraId="3A9B5432" w14:textId="77777777" w:rsidR="00C51D1B" w:rsidRPr="00C51D1B" w:rsidRDefault="00C51D1B" w:rsidP="00C51D1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73F9E54B" w14:textId="77777777" w:rsidR="00C51D1B" w:rsidRPr="00C51D1B" w:rsidRDefault="00C51D1B" w:rsidP="00C51D1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C51D1B">
        <w:rPr>
          <w:rFonts w:ascii="Times New Roman" w:eastAsia="Times New Roman" w:hAnsi="Times New Roman" w:cs="Times New Roman"/>
          <w:b/>
        </w:rPr>
        <w:t>Список итоговых планируемых результатов</w:t>
      </w:r>
    </w:p>
    <w:p w14:paraId="54DE53FF" w14:textId="77777777" w:rsidR="00C51D1B" w:rsidRPr="00C51D1B" w:rsidRDefault="00C51D1B" w:rsidP="00C51D1B">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C51D1B">
        <w:rPr>
          <w:rFonts w:ascii="Times New Roman" w:eastAsia="Times New Roman" w:hAnsi="Times New Roman" w:cs="Times New Roman"/>
          <w:b/>
        </w:rPr>
        <w:t>с указанием этапов их формирования и способов оценки по учебному</w:t>
      </w:r>
      <w:r w:rsidRPr="00C51D1B">
        <w:rPr>
          <w:rFonts w:ascii="Times New Roman" w:eastAsia="Times New Roman" w:hAnsi="Times New Roman" w:cs="Times New Roman"/>
          <w:b/>
          <w:spacing w:val="1"/>
        </w:rPr>
        <w:t xml:space="preserve"> </w:t>
      </w:r>
      <w:r w:rsidRPr="00C51D1B">
        <w:rPr>
          <w:rFonts w:ascii="Times New Roman" w:eastAsia="Times New Roman" w:hAnsi="Times New Roman" w:cs="Times New Roman"/>
          <w:b/>
        </w:rPr>
        <w:t>предмету</w:t>
      </w:r>
    </w:p>
    <w:p w14:paraId="70495140" w14:textId="77777777" w:rsidR="00C51D1B" w:rsidRPr="00C51D1B" w:rsidRDefault="00C51D1B" w:rsidP="00C51D1B">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C51D1B">
        <w:rPr>
          <w:rFonts w:ascii="Times New Roman" w:eastAsia="Times New Roman" w:hAnsi="Times New Roman" w:cs="Times New Roman"/>
          <w:b/>
        </w:rPr>
        <w:t>«Биология»</w:t>
      </w:r>
    </w:p>
    <w:p w14:paraId="47BEE881" w14:textId="77777777" w:rsidR="00C51D1B" w:rsidRPr="00C51D1B" w:rsidRDefault="00C51D1B" w:rsidP="00C51D1B">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7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55"/>
        <w:gridCol w:w="2125"/>
      </w:tblGrid>
      <w:tr w:rsidR="00C51D1B" w:rsidRPr="00C51D1B" w14:paraId="1B5E4036" w14:textId="77777777" w:rsidTr="00C51D1B">
        <w:trPr>
          <w:trHeight w:val="505"/>
        </w:trPr>
        <w:tc>
          <w:tcPr>
            <w:tcW w:w="7660"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01EA7834" w14:textId="77777777" w:rsidR="00C51D1B" w:rsidRPr="00C51D1B" w:rsidRDefault="00C51D1B" w:rsidP="00C51D1B">
            <w:pPr>
              <w:tabs>
                <w:tab w:val="left" w:pos="343"/>
              </w:tabs>
              <w:spacing w:after="4"/>
              <w:jc w:val="center"/>
              <w:rPr>
                <w:rFonts w:ascii="Times New Roman" w:eastAsia="Times New Roman" w:hAnsi="Times New Roman"/>
                <w:b/>
                <w:sz w:val="24"/>
                <w:szCs w:val="24"/>
                <w:lang w:val="ru-RU"/>
              </w:rPr>
            </w:pPr>
            <w:r w:rsidRPr="00C51D1B">
              <w:rPr>
                <w:rFonts w:ascii="Times New Roman" w:eastAsia="Times New Roman" w:hAnsi="Times New Roman"/>
                <w:b/>
                <w:sz w:val="24"/>
                <w:szCs w:val="24"/>
                <w:lang w:val="ru-RU"/>
              </w:rPr>
              <w:t>Итоговые планируемые результаты по биологии.</w:t>
            </w:r>
          </w:p>
          <w:p w14:paraId="1B12267B" w14:textId="77777777" w:rsidR="00C51D1B" w:rsidRPr="00C51D1B" w:rsidRDefault="00C51D1B" w:rsidP="00C51D1B">
            <w:pPr>
              <w:tabs>
                <w:tab w:val="left" w:pos="343"/>
              </w:tabs>
              <w:spacing w:after="4"/>
              <w:jc w:val="center"/>
              <w:rPr>
                <w:rFonts w:ascii="Times New Roman" w:eastAsia="Times New Roman" w:hAnsi="Times New Roman"/>
                <w:b/>
                <w:sz w:val="24"/>
                <w:szCs w:val="24"/>
                <w:lang w:val="ru-RU"/>
              </w:rPr>
            </w:pPr>
            <w:r w:rsidRPr="00C51D1B">
              <w:rPr>
                <w:rFonts w:ascii="Times New Roman" w:eastAsia="Times New Roman" w:hAnsi="Times New Roman"/>
                <w:b/>
                <w:sz w:val="24"/>
                <w:szCs w:val="24"/>
                <w:lang w:val="ru-RU"/>
              </w:rPr>
              <w:t>Этап формирования: 5 класс</w:t>
            </w:r>
          </w:p>
          <w:p w14:paraId="225AEA05" w14:textId="77777777" w:rsidR="00C51D1B" w:rsidRPr="00C51D1B" w:rsidRDefault="00C51D1B" w:rsidP="00C51D1B">
            <w:pPr>
              <w:spacing w:line="252" w:lineRule="exact"/>
              <w:ind w:left="272"/>
              <w:jc w:val="center"/>
              <w:rPr>
                <w:rFonts w:ascii="Times New Roman" w:eastAsia="Times New Roman" w:hAnsi="Times New Roman"/>
                <w:b/>
                <w:sz w:val="24"/>
                <w:szCs w:val="24"/>
                <w:lang w:val="ru-RU"/>
              </w:rPr>
            </w:pPr>
            <w:r w:rsidRPr="00C51D1B">
              <w:rPr>
                <w:rFonts w:ascii="Times New Roman" w:eastAsia="Times New Roman" w:hAnsi="Times New Roman"/>
                <w:b/>
                <w:sz w:val="24"/>
                <w:szCs w:val="24"/>
                <w:lang w:val="ru-RU"/>
              </w:rPr>
              <w:t xml:space="preserve">Список итоговых планируемых результатов:        </w:t>
            </w:r>
          </w:p>
        </w:tc>
        <w:tc>
          <w:tcPr>
            <w:tcW w:w="2126"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14D0882D" w14:textId="77777777" w:rsidR="00C51D1B" w:rsidRPr="00C51D1B" w:rsidRDefault="00C51D1B" w:rsidP="00C51D1B">
            <w:pPr>
              <w:spacing w:line="252" w:lineRule="exact"/>
              <w:ind w:left="110" w:right="-1"/>
              <w:jc w:val="center"/>
              <w:rPr>
                <w:rFonts w:ascii="Times New Roman" w:eastAsia="Times New Roman" w:hAnsi="Times New Roman"/>
                <w:b/>
                <w:sz w:val="24"/>
                <w:szCs w:val="24"/>
              </w:rPr>
            </w:pPr>
            <w:r w:rsidRPr="00C51D1B">
              <w:rPr>
                <w:rFonts w:ascii="Times New Roman" w:eastAsia="Times New Roman" w:hAnsi="Times New Roman"/>
                <w:b/>
                <w:sz w:val="24"/>
                <w:szCs w:val="24"/>
              </w:rPr>
              <w:t>Способ</w:t>
            </w:r>
          </w:p>
          <w:p w14:paraId="1F04EF55" w14:textId="77777777" w:rsidR="00C51D1B" w:rsidRPr="00C51D1B" w:rsidRDefault="00C51D1B" w:rsidP="00C51D1B">
            <w:pPr>
              <w:spacing w:line="252" w:lineRule="exact"/>
              <w:ind w:left="110" w:right="-1"/>
              <w:jc w:val="center"/>
              <w:rPr>
                <w:rFonts w:ascii="Times New Roman" w:eastAsia="Times New Roman" w:hAnsi="Times New Roman"/>
                <w:b/>
                <w:sz w:val="24"/>
                <w:szCs w:val="24"/>
              </w:rPr>
            </w:pPr>
            <w:r w:rsidRPr="00C51D1B">
              <w:rPr>
                <w:rFonts w:ascii="Times New Roman" w:eastAsia="Times New Roman" w:hAnsi="Times New Roman"/>
                <w:b/>
                <w:sz w:val="24"/>
                <w:szCs w:val="24"/>
              </w:rPr>
              <w:t>оценки</w:t>
            </w:r>
          </w:p>
        </w:tc>
      </w:tr>
      <w:tr w:rsidR="00C51D1B" w:rsidRPr="00C51D1B" w14:paraId="411F7BDD" w14:textId="77777777" w:rsidTr="00C51D1B">
        <w:trPr>
          <w:trHeight w:val="254"/>
        </w:trPr>
        <w:tc>
          <w:tcPr>
            <w:tcW w:w="7660" w:type="dxa"/>
            <w:tcBorders>
              <w:top w:val="single" w:sz="4" w:space="0" w:color="000000"/>
              <w:left w:val="single" w:sz="4" w:space="0" w:color="000000"/>
              <w:bottom w:val="single" w:sz="4" w:space="0" w:color="000000"/>
              <w:right w:val="single" w:sz="4" w:space="0" w:color="000000"/>
            </w:tcBorders>
            <w:hideMark/>
          </w:tcPr>
          <w:p w14:paraId="09D2112A"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характеризовать биологию как науку о живой природе, называть признаки живого, сравнивать объекты живой и неживой природы;</w:t>
            </w:r>
          </w:p>
        </w:tc>
        <w:tc>
          <w:tcPr>
            <w:tcW w:w="2126" w:type="dxa"/>
            <w:tcBorders>
              <w:top w:val="single" w:sz="4" w:space="0" w:color="000000"/>
              <w:left w:val="single" w:sz="4" w:space="0" w:color="000000"/>
              <w:bottom w:val="single" w:sz="4" w:space="0" w:color="000000"/>
              <w:right w:val="single" w:sz="4" w:space="0" w:color="000000"/>
            </w:tcBorders>
            <w:hideMark/>
          </w:tcPr>
          <w:p w14:paraId="5AE93EEA" w14:textId="77777777" w:rsidR="00C51D1B" w:rsidRPr="00C51D1B" w:rsidRDefault="00C51D1B" w:rsidP="00C51D1B">
            <w:pPr>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3FA105A5" w14:textId="77777777" w:rsidTr="00C51D1B">
        <w:trPr>
          <w:trHeight w:val="312"/>
        </w:trPr>
        <w:tc>
          <w:tcPr>
            <w:tcW w:w="7660" w:type="dxa"/>
            <w:tcBorders>
              <w:top w:val="single" w:sz="4" w:space="0" w:color="000000"/>
              <w:left w:val="single" w:sz="4" w:space="0" w:color="000000"/>
              <w:bottom w:val="single" w:sz="4" w:space="0" w:color="auto"/>
              <w:right w:val="single" w:sz="4" w:space="0" w:color="000000"/>
            </w:tcBorders>
            <w:hideMark/>
          </w:tcPr>
          <w:p w14:paraId="6FDF937E"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tc>
        <w:tc>
          <w:tcPr>
            <w:tcW w:w="2126" w:type="dxa"/>
            <w:tcBorders>
              <w:top w:val="single" w:sz="4" w:space="0" w:color="000000"/>
              <w:left w:val="single" w:sz="4" w:space="0" w:color="000000"/>
              <w:bottom w:val="single" w:sz="4" w:space="0" w:color="000000"/>
              <w:right w:val="single" w:sz="4" w:space="0" w:color="000000"/>
            </w:tcBorders>
            <w:hideMark/>
          </w:tcPr>
          <w:p w14:paraId="6F2A2A2D"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3B831E09" w14:textId="77777777" w:rsidTr="00C51D1B">
        <w:trPr>
          <w:trHeight w:val="506"/>
        </w:trPr>
        <w:tc>
          <w:tcPr>
            <w:tcW w:w="7660" w:type="dxa"/>
            <w:tcBorders>
              <w:top w:val="single" w:sz="4" w:space="0" w:color="auto"/>
              <w:left w:val="single" w:sz="4" w:space="0" w:color="auto"/>
              <w:bottom w:val="single" w:sz="4" w:space="0" w:color="auto"/>
              <w:right w:val="single" w:sz="4" w:space="0" w:color="auto"/>
            </w:tcBorders>
            <w:hideMark/>
          </w:tcPr>
          <w:p w14:paraId="1F626A2D"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вклада российских (в том числе В.И.</w:t>
            </w:r>
            <w:r w:rsidRPr="00C51D1B">
              <w:rPr>
                <w:rFonts w:ascii="Times New Roman" w:hAnsi="Times New Roman"/>
                <w:sz w:val="24"/>
                <w:szCs w:val="24"/>
              </w:rPr>
              <w:t> </w:t>
            </w:r>
            <w:r w:rsidRPr="00C51D1B">
              <w:rPr>
                <w:rFonts w:ascii="Times New Roman" w:hAnsi="Times New Roman"/>
                <w:sz w:val="24"/>
                <w:szCs w:val="24"/>
                <w:lang w:val="ru-RU"/>
              </w:rPr>
              <w:t>Вернадский, А.Л.</w:t>
            </w:r>
            <w:r w:rsidRPr="00C51D1B">
              <w:rPr>
                <w:rFonts w:ascii="Times New Roman" w:hAnsi="Times New Roman"/>
                <w:sz w:val="24"/>
                <w:szCs w:val="24"/>
              </w:rPr>
              <w:t> </w:t>
            </w:r>
            <w:r w:rsidRPr="00C51D1B">
              <w:rPr>
                <w:rFonts w:ascii="Times New Roman" w:hAnsi="Times New Roman"/>
                <w:sz w:val="24"/>
                <w:szCs w:val="24"/>
                <w:lang w:val="ru-RU"/>
              </w:rPr>
              <w:t>Чижевский) и зарубежных (в том числе Аристотель, Теофраст, Гиппократ) учёных в развитие биологии;</w:t>
            </w:r>
          </w:p>
        </w:tc>
        <w:tc>
          <w:tcPr>
            <w:tcW w:w="2126" w:type="dxa"/>
            <w:tcBorders>
              <w:top w:val="single" w:sz="4" w:space="0" w:color="000000"/>
              <w:left w:val="single" w:sz="4" w:space="0" w:color="auto"/>
              <w:bottom w:val="single" w:sz="4" w:space="0" w:color="000000"/>
              <w:right w:val="single" w:sz="4" w:space="0" w:color="000000"/>
            </w:tcBorders>
            <w:hideMark/>
          </w:tcPr>
          <w:p w14:paraId="1D901505"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5228F36D" w14:textId="77777777" w:rsidTr="00C51D1B">
        <w:trPr>
          <w:trHeight w:val="769"/>
        </w:trPr>
        <w:tc>
          <w:tcPr>
            <w:tcW w:w="7660" w:type="dxa"/>
            <w:tcBorders>
              <w:top w:val="single" w:sz="4" w:space="0" w:color="000000"/>
              <w:left w:val="single" w:sz="4" w:space="0" w:color="000000"/>
              <w:bottom w:val="single" w:sz="4" w:space="0" w:color="000000"/>
              <w:right w:val="single" w:sz="4" w:space="0" w:color="000000"/>
            </w:tcBorders>
            <w:hideMark/>
          </w:tcPr>
          <w:p w14:paraId="3024021B"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c>
          <w:tcPr>
            <w:tcW w:w="2126" w:type="dxa"/>
            <w:tcBorders>
              <w:top w:val="single" w:sz="4" w:space="0" w:color="000000"/>
              <w:left w:val="single" w:sz="4" w:space="0" w:color="000000"/>
              <w:bottom w:val="single" w:sz="4" w:space="0" w:color="000000"/>
              <w:right w:val="single" w:sz="4" w:space="0" w:color="000000"/>
            </w:tcBorders>
            <w:hideMark/>
          </w:tcPr>
          <w:p w14:paraId="7071A08B" w14:textId="77777777" w:rsidR="00C51D1B" w:rsidRPr="00C51D1B" w:rsidRDefault="00C51D1B" w:rsidP="00C51D1B">
            <w:pPr>
              <w:spacing w:before="189" w:line="252" w:lineRule="exact"/>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7C026CF7" w14:textId="77777777" w:rsidTr="00C51D1B">
        <w:trPr>
          <w:trHeight w:val="505"/>
        </w:trPr>
        <w:tc>
          <w:tcPr>
            <w:tcW w:w="7660" w:type="dxa"/>
            <w:tcBorders>
              <w:top w:val="single" w:sz="4" w:space="0" w:color="000000"/>
              <w:left w:val="single" w:sz="4" w:space="0" w:color="000000"/>
              <w:bottom w:val="single" w:sz="4" w:space="0" w:color="000000"/>
              <w:right w:val="single" w:sz="4" w:space="0" w:color="000000"/>
            </w:tcBorders>
            <w:hideMark/>
          </w:tcPr>
          <w:p w14:paraId="080F6B0D"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c>
          <w:tcPr>
            <w:tcW w:w="2126" w:type="dxa"/>
            <w:tcBorders>
              <w:top w:val="single" w:sz="4" w:space="0" w:color="000000"/>
              <w:left w:val="single" w:sz="4" w:space="0" w:color="000000"/>
              <w:bottom w:val="single" w:sz="4" w:space="0" w:color="000000"/>
              <w:right w:val="single" w:sz="4" w:space="0" w:color="000000"/>
            </w:tcBorders>
            <w:hideMark/>
          </w:tcPr>
          <w:p w14:paraId="528A8C04"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282A5B6F"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Термологический диктант</w:t>
            </w:r>
          </w:p>
        </w:tc>
      </w:tr>
      <w:tr w:rsidR="00C51D1B" w:rsidRPr="00C51D1B" w14:paraId="4DB9322C" w14:textId="77777777" w:rsidTr="00C51D1B">
        <w:trPr>
          <w:trHeight w:val="375"/>
        </w:trPr>
        <w:tc>
          <w:tcPr>
            <w:tcW w:w="7660" w:type="dxa"/>
            <w:tcBorders>
              <w:top w:val="single" w:sz="4" w:space="0" w:color="000000"/>
              <w:left w:val="single" w:sz="4" w:space="0" w:color="000000"/>
              <w:bottom w:val="single" w:sz="4" w:space="0" w:color="000000"/>
              <w:right w:val="single" w:sz="4" w:space="0" w:color="000000"/>
            </w:tcBorders>
            <w:hideMark/>
          </w:tcPr>
          <w:p w14:paraId="041B300D"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c>
          <w:tcPr>
            <w:tcW w:w="2126" w:type="dxa"/>
            <w:tcBorders>
              <w:top w:val="single" w:sz="4" w:space="0" w:color="000000"/>
              <w:left w:val="single" w:sz="4" w:space="0" w:color="000000"/>
              <w:bottom w:val="single" w:sz="4" w:space="0" w:color="000000"/>
              <w:right w:val="single" w:sz="4" w:space="0" w:color="000000"/>
            </w:tcBorders>
            <w:hideMark/>
          </w:tcPr>
          <w:p w14:paraId="220F20FD"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39716194"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 xml:space="preserve">Тестирование </w:t>
            </w:r>
          </w:p>
        </w:tc>
      </w:tr>
      <w:tr w:rsidR="00C51D1B" w:rsidRPr="00C51D1B" w14:paraId="4A580184" w14:textId="77777777" w:rsidTr="00C51D1B">
        <w:trPr>
          <w:trHeight w:val="506"/>
        </w:trPr>
        <w:tc>
          <w:tcPr>
            <w:tcW w:w="7660" w:type="dxa"/>
            <w:tcBorders>
              <w:top w:val="single" w:sz="4" w:space="0" w:color="000000"/>
              <w:left w:val="single" w:sz="4" w:space="0" w:color="000000"/>
              <w:bottom w:val="single" w:sz="4" w:space="0" w:color="000000"/>
              <w:right w:val="single" w:sz="4" w:space="0" w:color="000000"/>
            </w:tcBorders>
            <w:hideMark/>
          </w:tcPr>
          <w:p w14:paraId="54C69FCB"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c>
          <w:tcPr>
            <w:tcW w:w="2126" w:type="dxa"/>
            <w:tcBorders>
              <w:top w:val="single" w:sz="4" w:space="0" w:color="000000"/>
              <w:left w:val="single" w:sz="4" w:space="0" w:color="000000"/>
              <w:bottom w:val="single" w:sz="4" w:space="0" w:color="000000"/>
              <w:right w:val="single" w:sz="4" w:space="0" w:color="000000"/>
            </w:tcBorders>
            <w:hideMark/>
          </w:tcPr>
          <w:p w14:paraId="62ED1878" w14:textId="77777777" w:rsidR="00C51D1B" w:rsidRPr="00C51D1B" w:rsidRDefault="00C51D1B" w:rsidP="00C51D1B">
            <w:pPr>
              <w:spacing w:line="240" w:lineRule="exact"/>
              <w:ind w:left="110" w:right="-1"/>
              <w:jc w:val="center"/>
              <w:rPr>
                <w:rFonts w:ascii="Times New Roman" w:eastAsia="Times New Roman" w:hAnsi="Times New Roman"/>
                <w:sz w:val="24"/>
                <w:szCs w:val="24"/>
                <w:lang w:val="ru-RU"/>
              </w:rPr>
            </w:pPr>
            <w:r w:rsidRPr="00C51D1B">
              <w:rPr>
                <w:rFonts w:ascii="Times New Roman" w:eastAsia="Times New Roman" w:hAnsi="Times New Roman"/>
                <w:sz w:val="24"/>
                <w:szCs w:val="24"/>
                <w:lang w:val="ru-RU"/>
              </w:rPr>
              <w:t>Устный опрос</w:t>
            </w:r>
          </w:p>
          <w:p w14:paraId="3CD098BF" w14:textId="77777777" w:rsidR="00C51D1B" w:rsidRPr="00C51D1B" w:rsidRDefault="00C51D1B" w:rsidP="00C51D1B">
            <w:pPr>
              <w:spacing w:line="240" w:lineRule="exact"/>
              <w:ind w:left="110" w:right="-1"/>
              <w:jc w:val="center"/>
              <w:rPr>
                <w:rFonts w:ascii="Times New Roman" w:eastAsia="Times New Roman" w:hAnsi="Times New Roman"/>
                <w:sz w:val="24"/>
                <w:szCs w:val="24"/>
                <w:lang w:val="ru-RU"/>
              </w:rPr>
            </w:pPr>
            <w:r w:rsidRPr="00C51D1B">
              <w:rPr>
                <w:rFonts w:ascii="Times New Roman" w:eastAsia="Times New Roman" w:hAnsi="Times New Roman"/>
                <w:sz w:val="24"/>
                <w:szCs w:val="24"/>
                <w:lang w:val="ru-RU"/>
              </w:rPr>
              <w:t>Письменный контроль</w:t>
            </w:r>
          </w:p>
          <w:p w14:paraId="2980B978" w14:textId="77777777" w:rsidR="00C51D1B" w:rsidRPr="00C51D1B" w:rsidRDefault="00C51D1B" w:rsidP="00C51D1B">
            <w:pPr>
              <w:spacing w:line="240" w:lineRule="exact"/>
              <w:ind w:left="110" w:right="-1"/>
              <w:jc w:val="center"/>
              <w:rPr>
                <w:rFonts w:ascii="Times New Roman" w:eastAsia="Times New Roman" w:hAnsi="Times New Roman"/>
                <w:sz w:val="24"/>
                <w:szCs w:val="24"/>
                <w:lang w:val="ru-RU"/>
              </w:rPr>
            </w:pPr>
            <w:r w:rsidRPr="00C51D1B">
              <w:rPr>
                <w:rFonts w:ascii="Times New Roman" w:eastAsia="Times New Roman" w:hAnsi="Times New Roman"/>
                <w:sz w:val="24"/>
                <w:szCs w:val="24"/>
                <w:lang w:val="ru-RU"/>
              </w:rPr>
              <w:t xml:space="preserve">Тестирование </w:t>
            </w:r>
          </w:p>
        </w:tc>
      </w:tr>
      <w:tr w:rsidR="00C51D1B" w:rsidRPr="00C51D1B" w14:paraId="17035F69" w14:textId="77777777" w:rsidTr="00C51D1B">
        <w:trPr>
          <w:trHeight w:val="506"/>
        </w:trPr>
        <w:tc>
          <w:tcPr>
            <w:tcW w:w="7660" w:type="dxa"/>
            <w:tcBorders>
              <w:top w:val="single" w:sz="4" w:space="0" w:color="000000"/>
              <w:left w:val="single" w:sz="4" w:space="0" w:color="000000"/>
              <w:bottom w:val="single" w:sz="4" w:space="0" w:color="000000"/>
              <w:right w:val="single" w:sz="4" w:space="0" w:color="000000"/>
            </w:tcBorders>
            <w:hideMark/>
          </w:tcPr>
          <w:p w14:paraId="2D3F0563"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раскрывать понятие о среде обитания (водной, наземно-воздушной, почвенной, внутриорганизменной), условиях среды обитания;</w:t>
            </w:r>
          </w:p>
        </w:tc>
        <w:tc>
          <w:tcPr>
            <w:tcW w:w="2126" w:type="dxa"/>
            <w:tcBorders>
              <w:top w:val="single" w:sz="4" w:space="0" w:color="000000"/>
              <w:left w:val="single" w:sz="4" w:space="0" w:color="000000"/>
              <w:bottom w:val="single" w:sz="4" w:space="0" w:color="000000"/>
              <w:right w:val="single" w:sz="4" w:space="0" w:color="000000"/>
            </w:tcBorders>
            <w:hideMark/>
          </w:tcPr>
          <w:p w14:paraId="65BE7809"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570FDFA3"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36A4EA09" w14:textId="77777777" w:rsidTr="00C51D1B">
        <w:trPr>
          <w:trHeight w:val="506"/>
        </w:trPr>
        <w:tc>
          <w:tcPr>
            <w:tcW w:w="7660" w:type="dxa"/>
            <w:tcBorders>
              <w:top w:val="single" w:sz="4" w:space="0" w:color="000000"/>
              <w:left w:val="single" w:sz="4" w:space="0" w:color="000000"/>
              <w:bottom w:val="single" w:sz="4" w:space="0" w:color="000000"/>
              <w:right w:val="single" w:sz="4" w:space="0" w:color="000000"/>
            </w:tcBorders>
            <w:hideMark/>
          </w:tcPr>
          <w:p w14:paraId="777007E6"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14:paraId="1FEBEAB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выделять отличительные признаки природных и искусственных сообществ;</w:t>
            </w:r>
          </w:p>
        </w:tc>
        <w:tc>
          <w:tcPr>
            <w:tcW w:w="2126" w:type="dxa"/>
            <w:tcBorders>
              <w:top w:val="single" w:sz="4" w:space="0" w:color="000000"/>
              <w:left w:val="single" w:sz="4" w:space="0" w:color="000000"/>
              <w:bottom w:val="single" w:sz="4" w:space="0" w:color="000000"/>
              <w:right w:val="single" w:sz="4" w:space="0" w:color="000000"/>
            </w:tcBorders>
            <w:hideMark/>
          </w:tcPr>
          <w:p w14:paraId="3897E7D0"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23C4C461" w14:textId="77777777" w:rsidTr="00C51D1B">
        <w:trPr>
          <w:trHeight w:val="506"/>
        </w:trPr>
        <w:tc>
          <w:tcPr>
            <w:tcW w:w="7660" w:type="dxa"/>
            <w:tcBorders>
              <w:top w:val="single" w:sz="4" w:space="0" w:color="000000"/>
              <w:left w:val="single" w:sz="4" w:space="0" w:color="000000"/>
              <w:bottom w:val="single" w:sz="4" w:space="0" w:color="000000"/>
              <w:right w:val="single" w:sz="4" w:space="0" w:color="000000"/>
            </w:tcBorders>
            <w:hideMark/>
          </w:tcPr>
          <w:p w14:paraId="6FB31C14"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lastRenderedPageBreak/>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c>
          <w:tcPr>
            <w:tcW w:w="2126" w:type="dxa"/>
            <w:tcBorders>
              <w:top w:val="single" w:sz="4" w:space="0" w:color="000000"/>
              <w:left w:val="single" w:sz="4" w:space="0" w:color="000000"/>
              <w:bottom w:val="single" w:sz="4" w:space="0" w:color="000000"/>
              <w:right w:val="single" w:sz="4" w:space="0" w:color="000000"/>
            </w:tcBorders>
            <w:hideMark/>
          </w:tcPr>
          <w:p w14:paraId="4549300A"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20E1652D" w14:textId="77777777" w:rsidTr="00C51D1B">
        <w:trPr>
          <w:trHeight w:val="506"/>
        </w:trPr>
        <w:tc>
          <w:tcPr>
            <w:tcW w:w="7660" w:type="dxa"/>
            <w:tcBorders>
              <w:top w:val="single" w:sz="4" w:space="0" w:color="000000"/>
              <w:left w:val="single" w:sz="4" w:space="0" w:color="000000"/>
              <w:bottom w:val="single" w:sz="4" w:space="0" w:color="000000"/>
              <w:right w:val="single" w:sz="4" w:space="0" w:color="000000"/>
            </w:tcBorders>
            <w:hideMark/>
          </w:tcPr>
          <w:p w14:paraId="4EAE816C"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раскрывать роль биологии в практической деятельности человека;</w:t>
            </w:r>
          </w:p>
        </w:tc>
        <w:tc>
          <w:tcPr>
            <w:tcW w:w="2126" w:type="dxa"/>
            <w:tcBorders>
              <w:top w:val="single" w:sz="4" w:space="0" w:color="000000"/>
              <w:left w:val="single" w:sz="4" w:space="0" w:color="000000"/>
              <w:bottom w:val="single" w:sz="4" w:space="0" w:color="000000"/>
              <w:right w:val="single" w:sz="4" w:space="0" w:color="000000"/>
            </w:tcBorders>
            <w:hideMark/>
          </w:tcPr>
          <w:p w14:paraId="17A7F151"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7416FA8F" w14:textId="77777777" w:rsidTr="00C51D1B">
        <w:trPr>
          <w:trHeight w:val="506"/>
        </w:trPr>
        <w:tc>
          <w:tcPr>
            <w:tcW w:w="7660" w:type="dxa"/>
            <w:tcBorders>
              <w:top w:val="single" w:sz="4" w:space="0" w:color="000000"/>
              <w:left w:val="single" w:sz="4" w:space="0" w:color="000000"/>
              <w:bottom w:val="single" w:sz="4" w:space="0" w:color="000000"/>
              <w:right w:val="single" w:sz="4" w:space="0" w:color="000000"/>
            </w:tcBorders>
            <w:hideMark/>
          </w:tcPr>
          <w:p w14:paraId="01F3446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tc>
        <w:tc>
          <w:tcPr>
            <w:tcW w:w="2126" w:type="dxa"/>
            <w:tcBorders>
              <w:top w:val="single" w:sz="4" w:space="0" w:color="000000"/>
              <w:left w:val="single" w:sz="4" w:space="0" w:color="000000"/>
              <w:bottom w:val="single" w:sz="4" w:space="0" w:color="000000"/>
              <w:right w:val="single" w:sz="4" w:space="0" w:color="000000"/>
            </w:tcBorders>
            <w:hideMark/>
          </w:tcPr>
          <w:p w14:paraId="6C939062"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10BE59C1" w14:textId="77777777" w:rsidTr="00C51D1B">
        <w:trPr>
          <w:trHeight w:val="276"/>
        </w:trPr>
        <w:tc>
          <w:tcPr>
            <w:tcW w:w="7660" w:type="dxa"/>
            <w:tcBorders>
              <w:top w:val="single" w:sz="4" w:space="0" w:color="000000"/>
              <w:left w:val="single" w:sz="4" w:space="0" w:color="000000"/>
              <w:bottom w:val="single" w:sz="4" w:space="0" w:color="000000"/>
              <w:right w:val="single" w:sz="4" w:space="0" w:color="000000"/>
            </w:tcBorders>
            <w:hideMark/>
          </w:tcPr>
          <w:p w14:paraId="30973391"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c>
          <w:tcPr>
            <w:tcW w:w="2126" w:type="dxa"/>
            <w:tcBorders>
              <w:top w:val="single" w:sz="4" w:space="0" w:color="000000"/>
              <w:left w:val="single" w:sz="4" w:space="0" w:color="000000"/>
              <w:bottom w:val="single" w:sz="4" w:space="0" w:color="000000"/>
              <w:right w:val="single" w:sz="4" w:space="0" w:color="000000"/>
            </w:tcBorders>
          </w:tcPr>
          <w:p w14:paraId="33A1FFA4" w14:textId="77777777" w:rsidR="00C51D1B" w:rsidRPr="00C51D1B" w:rsidRDefault="00C51D1B" w:rsidP="00C51D1B">
            <w:pPr>
              <w:spacing w:before="2"/>
              <w:ind w:right="-1"/>
              <w:jc w:val="center"/>
              <w:rPr>
                <w:rFonts w:ascii="Times New Roman" w:eastAsia="Times New Roman" w:hAnsi="Times New Roman"/>
                <w:sz w:val="24"/>
                <w:szCs w:val="24"/>
                <w:lang w:val="ru-RU"/>
              </w:rPr>
            </w:pPr>
          </w:p>
          <w:p w14:paraId="68D918BB" w14:textId="77777777" w:rsidR="00C51D1B" w:rsidRPr="00C51D1B" w:rsidRDefault="00C51D1B" w:rsidP="00C51D1B">
            <w:pPr>
              <w:spacing w:line="250" w:lineRule="atLeas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w:t>
            </w:r>
          </w:p>
          <w:p w14:paraId="6B96BC2F" w14:textId="77777777" w:rsidR="00C51D1B" w:rsidRPr="00C51D1B" w:rsidRDefault="00C51D1B" w:rsidP="00C51D1B">
            <w:pPr>
              <w:spacing w:line="250" w:lineRule="atLeas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контроль</w:t>
            </w:r>
          </w:p>
        </w:tc>
      </w:tr>
      <w:tr w:rsidR="00C51D1B" w:rsidRPr="00C51D1B" w14:paraId="6FF8A394" w14:textId="77777777" w:rsidTr="00C51D1B">
        <w:trPr>
          <w:trHeight w:val="339"/>
        </w:trPr>
        <w:tc>
          <w:tcPr>
            <w:tcW w:w="7660" w:type="dxa"/>
            <w:tcBorders>
              <w:top w:val="single" w:sz="4" w:space="0" w:color="000000"/>
              <w:left w:val="single" w:sz="4" w:space="0" w:color="000000"/>
              <w:bottom w:val="single" w:sz="4" w:space="0" w:color="000000"/>
              <w:right w:val="single" w:sz="4" w:space="0" w:color="000000"/>
            </w:tcBorders>
            <w:hideMark/>
          </w:tcPr>
          <w:p w14:paraId="7185EC32"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c>
          <w:tcPr>
            <w:tcW w:w="2126" w:type="dxa"/>
            <w:tcBorders>
              <w:top w:val="single" w:sz="4" w:space="0" w:color="000000"/>
              <w:left w:val="single" w:sz="4" w:space="0" w:color="000000"/>
              <w:bottom w:val="single" w:sz="4" w:space="0" w:color="000000"/>
              <w:right w:val="single" w:sz="4" w:space="0" w:color="000000"/>
            </w:tcBorders>
            <w:hideMark/>
          </w:tcPr>
          <w:p w14:paraId="39C32503"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0E6FBED5"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3346184D" w14:textId="77777777" w:rsidTr="00C51D1B">
        <w:trPr>
          <w:trHeight w:val="315"/>
        </w:trPr>
        <w:tc>
          <w:tcPr>
            <w:tcW w:w="7660" w:type="dxa"/>
            <w:tcBorders>
              <w:top w:val="single" w:sz="4" w:space="0" w:color="000000"/>
              <w:left w:val="single" w:sz="4" w:space="0" w:color="000000"/>
              <w:bottom w:val="single" w:sz="4" w:space="0" w:color="000000"/>
              <w:right w:val="single" w:sz="4" w:space="0" w:color="000000"/>
            </w:tcBorders>
            <w:hideMark/>
          </w:tcPr>
          <w:p w14:paraId="30A8596E"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владеть приёмами работы с лупой, световым и цифровым микроскопами при рассматривании биологических объектов;</w:t>
            </w:r>
            <w:bookmarkStart w:id="0" w:name="_TOC_250004"/>
            <w:bookmarkEnd w:id="0"/>
          </w:p>
        </w:tc>
        <w:tc>
          <w:tcPr>
            <w:tcW w:w="2126" w:type="dxa"/>
            <w:tcBorders>
              <w:top w:val="single" w:sz="4" w:space="0" w:color="000000"/>
              <w:left w:val="single" w:sz="4" w:space="0" w:color="000000"/>
              <w:bottom w:val="single" w:sz="4" w:space="0" w:color="000000"/>
              <w:right w:val="single" w:sz="4" w:space="0" w:color="000000"/>
            </w:tcBorders>
            <w:hideMark/>
          </w:tcPr>
          <w:p w14:paraId="457BA3C2"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11110FAA" w14:textId="77777777" w:rsidTr="00C51D1B">
        <w:trPr>
          <w:trHeight w:val="339"/>
        </w:trPr>
        <w:tc>
          <w:tcPr>
            <w:tcW w:w="7660" w:type="dxa"/>
            <w:tcBorders>
              <w:top w:val="single" w:sz="4" w:space="0" w:color="000000"/>
              <w:left w:val="single" w:sz="4" w:space="0" w:color="000000"/>
              <w:bottom w:val="single" w:sz="4" w:space="0" w:color="000000"/>
              <w:right w:val="single" w:sz="4" w:space="0" w:color="000000"/>
            </w:tcBorders>
            <w:hideMark/>
          </w:tcPr>
          <w:p w14:paraId="231F1F1C"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c>
          <w:tcPr>
            <w:tcW w:w="2126" w:type="dxa"/>
            <w:tcBorders>
              <w:top w:val="single" w:sz="4" w:space="0" w:color="000000"/>
              <w:left w:val="single" w:sz="4" w:space="0" w:color="000000"/>
              <w:bottom w:val="single" w:sz="4" w:space="0" w:color="000000"/>
              <w:right w:val="single" w:sz="4" w:space="0" w:color="000000"/>
            </w:tcBorders>
            <w:hideMark/>
          </w:tcPr>
          <w:p w14:paraId="7BF9468A"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w:t>
            </w:r>
          </w:p>
          <w:p w14:paraId="25142661"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 xml:space="preserve"> контроль</w:t>
            </w:r>
          </w:p>
        </w:tc>
      </w:tr>
      <w:tr w:rsidR="00C51D1B" w:rsidRPr="00C51D1B" w14:paraId="3E63168F" w14:textId="77777777" w:rsidTr="00C51D1B">
        <w:trPr>
          <w:trHeight w:val="339"/>
        </w:trPr>
        <w:tc>
          <w:tcPr>
            <w:tcW w:w="7660" w:type="dxa"/>
            <w:tcBorders>
              <w:top w:val="single" w:sz="4" w:space="0" w:color="000000"/>
              <w:left w:val="single" w:sz="4" w:space="0" w:color="000000"/>
              <w:bottom w:val="single" w:sz="4" w:space="0" w:color="000000"/>
              <w:right w:val="single" w:sz="4" w:space="0" w:color="000000"/>
            </w:tcBorders>
            <w:hideMark/>
          </w:tcPr>
          <w:p w14:paraId="5692979E"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tc>
        <w:tc>
          <w:tcPr>
            <w:tcW w:w="2126" w:type="dxa"/>
            <w:tcBorders>
              <w:top w:val="single" w:sz="4" w:space="0" w:color="000000"/>
              <w:left w:val="single" w:sz="4" w:space="0" w:color="000000"/>
              <w:bottom w:val="single" w:sz="4" w:space="0" w:color="000000"/>
              <w:right w:val="single" w:sz="4" w:space="0" w:color="000000"/>
            </w:tcBorders>
            <w:hideMark/>
          </w:tcPr>
          <w:p w14:paraId="50CF5E57"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4F9E4E4F" w14:textId="77777777" w:rsidTr="00C51D1B">
        <w:trPr>
          <w:trHeight w:val="339"/>
        </w:trPr>
        <w:tc>
          <w:tcPr>
            <w:tcW w:w="7660" w:type="dxa"/>
            <w:tcBorders>
              <w:top w:val="single" w:sz="4" w:space="0" w:color="000000"/>
              <w:left w:val="single" w:sz="4" w:space="0" w:color="000000"/>
              <w:bottom w:val="single" w:sz="4" w:space="0" w:color="000000"/>
              <w:right w:val="single" w:sz="4" w:space="0" w:color="000000"/>
            </w:tcBorders>
            <w:hideMark/>
          </w:tcPr>
          <w:p w14:paraId="7A653573"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создавать письменные и устные сообщения, используя понятийный аппарат изучаемого раздела биологии.</w:t>
            </w:r>
          </w:p>
        </w:tc>
        <w:tc>
          <w:tcPr>
            <w:tcW w:w="2126" w:type="dxa"/>
            <w:tcBorders>
              <w:top w:val="single" w:sz="4" w:space="0" w:color="000000"/>
              <w:left w:val="single" w:sz="4" w:space="0" w:color="000000"/>
              <w:bottom w:val="single" w:sz="4" w:space="0" w:color="000000"/>
              <w:right w:val="single" w:sz="4" w:space="0" w:color="000000"/>
            </w:tcBorders>
            <w:hideMark/>
          </w:tcPr>
          <w:p w14:paraId="17C08440"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bl>
    <w:p w14:paraId="072F1C59" w14:textId="77777777" w:rsidR="00C51D1B" w:rsidRPr="00C51D1B" w:rsidRDefault="00C51D1B" w:rsidP="00C51D1B">
      <w:pPr>
        <w:spacing w:line="256" w:lineRule="auto"/>
        <w:rPr>
          <w:rFonts w:ascii="Calibri" w:eastAsia="Calibri" w:hAnsi="Calibri" w:cs="Times New Roman"/>
        </w:rPr>
      </w:pPr>
    </w:p>
    <w:tbl>
      <w:tblPr>
        <w:tblStyle w:val="TableNormal"/>
        <w:tblW w:w="1005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2"/>
        <w:gridCol w:w="1558"/>
      </w:tblGrid>
      <w:tr w:rsidR="00C51D1B" w:rsidRPr="00C51D1B" w14:paraId="5B0338BE"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355F282C" w14:textId="77777777" w:rsidR="00C51D1B" w:rsidRPr="00C51D1B" w:rsidRDefault="00C51D1B" w:rsidP="00C51D1B">
            <w:pPr>
              <w:tabs>
                <w:tab w:val="left" w:pos="343"/>
              </w:tabs>
              <w:spacing w:after="4"/>
              <w:jc w:val="center"/>
              <w:rPr>
                <w:rFonts w:ascii="Times New Roman" w:eastAsia="Times New Roman" w:hAnsi="Times New Roman"/>
                <w:b/>
                <w:lang w:val="ru-RU"/>
              </w:rPr>
            </w:pPr>
            <w:r w:rsidRPr="00C51D1B">
              <w:rPr>
                <w:rFonts w:ascii="Times New Roman" w:eastAsia="Times New Roman" w:hAnsi="Times New Roman"/>
                <w:b/>
                <w:lang w:val="ru-RU"/>
              </w:rPr>
              <w:t xml:space="preserve">Итоговые планируемые результаты по биологии. </w:t>
            </w:r>
          </w:p>
          <w:p w14:paraId="1E94EF69" w14:textId="77777777" w:rsidR="00C51D1B" w:rsidRPr="00C51D1B" w:rsidRDefault="00C51D1B" w:rsidP="00C51D1B">
            <w:pPr>
              <w:tabs>
                <w:tab w:val="left" w:pos="343"/>
              </w:tabs>
              <w:spacing w:after="4"/>
              <w:jc w:val="center"/>
              <w:rPr>
                <w:rFonts w:ascii="Times New Roman" w:eastAsia="Times New Roman" w:hAnsi="Times New Roman"/>
                <w:b/>
                <w:lang w:val="ru-RU"/>
              </w:rPr>
            </w:pPr>
            <w:r w:rsidRPr="00C51D1B">
              <w:rPr>
                <w:rFonts w:ascii="Times New Roman" w:eastAsia="Times New Roman" w:hAnsi="Times New Roman"/>
                <w:b/>
                <w:lang w:val="ru-RU"/>
              </w:rPr>
              <w:t>Этап формирования: 6 класс</w:t>
            </w:r>
          </w:p>
          <w:p w14:paraId="52B1574D" w14:textId="77777777" w:rsidR="00C51D1B" w:rsidRPr="00C51D1B" w:rsidRDefault="00C51D1B" w:rsidP="00C51D1B">
            <w:pPr>
              <w:spacing w:line="252" w:lineRule="exact"/>
              <w:ind w:left="272"/>
              <w:jc w:val="center"/>
              <w:rPr>
                <w:rFonts w:ascii="Times New Roman" w:eastAsia="Times New Roman" w:hAnsi="Times New Roman"/>
                <w:b/>
                <w:lang w:val="ru-RU"/>
              </w:rPr>
            </w:pPr>
            <w:r w:rsidRPr="00C51D1B">
              <w:rPr>
                <w:rFonts w:ascii="Times New Roman" w:eastAsia="Times New Roman" w:hAnsi="Times New Roman"/>
                <w:b/>
                <w:lang w:val="ru-RU"/>
              </w:rPr>
              <w:t xml:space="preserve">Список итоговых планируемых результатов:        </w:t>
            </w:r>
          </w:p>
        </w:tc>
        <w:tc>
          <w:tcPr>
            <w:tcW w:w="1559"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786EFBBD" w14:textId="77777777" w:rsidR="00C51D1B" w:rsidRPr="00C51D1B" w:rsidRDefault="00C51D1B" w:rsidP="00C51D1B">
            <w:pPr>
              <w:spacing w:line="252" w:lineRule="exact"/>
              <w:ind w:left="110" w:right="-173"/>
              <w:jc w:val="center"/>
              <w:rPr>
                <w:rFonts w:ascii="Times New Roman" w:eastAsia="Times New Roman" w:hAnsi="Times New Roman"/>
                <w:b/>
              </w:rPr>
            </w:pPr>
            <w:r w:rsidRPr="00C51D1B">
              <w:rPr>
                <w:rFonts w:ascii="Times New Roman" w:eastAsia="Times New Roman" w:hAnsi="Times New Roman"/>
                <w:b/>
              </w:rPr>
              <w:t>Способ</w:t>
            </w:r>
          </w:p>
          <w:p w14:paraId="54BC6889" w14:textId="77777777" w:rsidR="00C51D1B" w:rsidRPr="00C51D1B" w:rsidRDefault="00C51D1B" w:rsidP="00C51D1B">
            <w:pPr>
              <w:spacing w:line="252" w:lineRule="exact"/>
              <w:ind w:left="110" w:right="-173"/>
              <w:jc w:val="center"/>
              <w:rPr>
                <w:rFonts w:ascii="Times New Roman" w:eastAsia="Times New Roman" w:hAnsi="Times New Roman"/>
                <w:b/>
              </w:rPr>
            </w:pPr>
            <w:r w:rsidRPr="00C51D1B">
              <w:rPr>
                <w:rFonts w:ascii="Times New Roman" w:eastAsia="Times New Roman" w:hAnsi="Times New Roman"/>
                <w:b/>
              </w:rPr>
              <w:t>оценки</w:t>
            </w:r>
          </w:p>
        </w:tc>
      </w:tr>
      <w:tr w:rsidR="00C51D1B" w:rsidRPr="00C51D1B" w14:paraId="4B8A349B" w14:textId="77777777" w:rsidTr="00C51D1B">
        <w:trPr>
          <w:trHeight w:val="254"/>
        </w:trPr>
        <w:tc>
          <w:tcPr>
            <w:tcW w:w="8496" w:type="dxa"/>
            <w:tcBorders>
              <w:top w:val="single" w:sz="4" w:space="0" w:color="000000"/>
              <w:left w:val="single" w:sz="4" w:space="0" w:color="000000"/>
              <w:bottom w:val="single" w:sz="4" w:space="0" w:color="000000"/>
              <w:right w:val="single" w:sz="4" w:space="0" w:color="000000"/>
            </w:tcBorders>
            <w:hideMark/>
          </w:tcPr>
          <w:p w14:paraId="25A4BD39"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характеризовать ботанику как биологическую науку, её разделы и связи с другими науками и техникой;</w:t>
            </w:r>
          </w:p>
        </w:tc>
        <w:tc>
          <w:tcPr>
            <w:tcW w:w="1559" w:type="dxa"/>
            <w:tcBorders>
              <w:top w:val="single" w:sz="4" w:space="0" w:color="000000"/>
              <w:left w:val="single" w:sz="4" w:space="0" w:color="000000"/>
              <w:bottom w:val="single" w:sz="4" w:space="0" w:color="000000"/>
              <w:right w:val="single" w:sz="4" w:space="0" w:color="000000"/>
            </w:tcBorders>
            <w:hideMark/>
          </w:tcPr>
          <w:p w14:paraId="3BFBF246" w14:textId="77777777" w:rsidR="00C51D1B" w:rsidRPr="00C51D1B" w:rsidRDefault="00C51D1B" w:rsidP="00C51D1B">
            <w:pPr>
              <w:ind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2D5C77AF" w14:textId="77777777" w:rsidTr="00C51D1B">
        <w:trPr>
          <w:trHeight w:val="312"/>
        </w:trPr>
        <w:tc>
          <w:tcPr>
            <w:tcW w:w="8496" w:type="dxa"/>
            <w:tcBorders>
              <w:top w:val="single" w:sz="4" w:space="0" w:color="000000"/>
              <w:left w:val="single" w:sz="4" w:space="0" w:color="000000"/>
              <w:bottom w:val="single" w:sz="4" w:space="0" w:color="auto"/>
              <w:right w:val="single" w:sz="4" w:space="0" w:color="000000"/>
            </w:tcBorders>
            <w:hideMark/>
          </w:tcPr>
          <w:p w14:paraId="1010FB99"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вклада российских (в том числе В.В.</w:t>
            </w:r>
            <w:r w:rsidRPr="00C51D1B">
              <w:rPr>
                <w:rFonts w:ascii="Times New Roman" w:hAnsi="Times New Roman"/>
                <w:sz w:val="24"/>
                <w:szCs w:val="24"/>
              </w:rPr>
              <w:t> </w:t>
            </w:r>
            <w:r w:rsidRPr="00C51D1B">
              <w:rPr>
                <w:rFonts w:ascii="Times New Roman" w:hAnsi="Times New Roman"/>
                <w:sz w:val="24"/>
                <w:szCs w:val="24"/>
                <w:lang w:val="ru-RU"/>
              </w:rPr>
              <w:t>Докучаев, К.А.</w:t>
            </w:r>
            <w:r w:rsidRPr="00C51D1B">
              <w:rPr>
                <w:rFonts w:ascii="Times New Roman" w:hAnsi="Times New Roman"/>
                <w:sz w:val="24"/>
                <w:szCs w:val="24"/>
              </w:rPr>
              <w:t> </w:t>
            </w:r>
            <w:r w:rsidRPr="00C51D1B">
              <w:rPr>
                <w:rFonts w:ascii="Times New Roman" w:hAnsi="Times New Roman"/>
                <w:sz w:val="24"/>
                <w:szCs w:val="24"/>
                <w:lang w:val="ru-RU"/>
              </w:rPr>
              <w:t>Тимирязев, С.Г.</w:t>
            </w:r>
            <w:r w:rsidRPr="00C51D1B">
              <w:rPr>
                <w:rFonts w:ascii="Times New Roman" w:hAnsi="Times New Roman"/>
                <w:sz w:val="24"/>
                <w:szCs w:val="24"/>
              </w:rPr>
              <w:t> </w:t>
            </w:r>
            <w:r w:rsidRPr="00C51D1B">
              <w:rPr>
                <w:rFonts w:ascii="Times New Roman" w:hAnsi="Times New Roman"/>
                <w:sz w:val="24"/>
                <w:szCs w:val="24"/>
                <w:lang w:val="ru-RU"/>
              </w:rPr>
              <w:t>Навашин) и зарубежных учёных (в том числе Р.</w:t>
            </w:r>
            <w:r w:rsidRPr="00C51D1B">
              <w:rPr>
                <w:rFonts w:ascii="Times New Roman" w:hAnsi="Times New Roman"/>
                <w:sz w:val="24"/>
                <w:szCs w:val="24"/>
              </w:rPr>
              <w:t> </w:t>
            </w:r>
            <w:r w:rsidRPr="00C51D1B">
              <w:rPr>
                <w:rFonts w:ascii="Times New Roman" w:hAnsi="Times New Roman"/>
                <w:sz w:val="24"/>
                <w:szCs w:val="24"/>
                <w:lang w:val="ru-RU"/>
              </w:rPr>
              <w:t>Гук, М.</w:t>
            </w:r>
            <w:r w:rsidRPr="00C51D1B">
              <w:rPr>
                <w:rFonts w:ascii="Times New Roman" w:hAnsi="Times New Roman"/>
                <w:sz w:val="24"/>
                <w:szCs w:val="24"/>
              </w:rPr>
              <w:t> </w:t>
            </w:r>
            <w:r w:rsidRPr="00C51D1B">
              <w:rPr>
                <w:rFonts w:ascii="Times New Roman" w:hAnsi="Times New Roman"/>
                <w:sz w:val="24"/>
                <w:szCs w:val="24"/>
                <w:lang w:val="ru-RU"/>
              </w:rPr>
              <w:t>Мальпиги) в развитие наук о растениях;</w:t>
            </w:r>
          </w:p>
        </w:tc>
        <w:tc>
          <w:tcPr>
            <w:tcW w:w="1559" w:type="dxa"/>
            <w:tcBorders>
              <w:top w:val="single" w:sz="4" w:space="0" w:color="000000"/>
              <w:left w:val="single" w:sz="4" w:space="0" w:color="000000"/>
              <w:bottom w:val="single" w:sz="4" w:space="0" w:color="000000"/>
              <w:right w:val="single" w:sz="4" w:space="0" w:color="000000"/>
            </w:tcBorders>
            <w:hideMark/>
          </w:tcPr>
          <w:p w14:paraId="7690D586" w14:textId="77777777" w:rsidR="00C51D1B" w:rsidRPr="00C51D1B" w:rsidRDefault="00C51D1B" w:rsidP="00C51D1B">
            <w:pPr>
              <w:spacing w:before="1" w:line="238"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5BDEFB43" w14:textId="77777777" w:rsidTr="00C51D1B">
        <w:trPr>
          <w:trHeight w:val="506"/>
        </w:trPr>
        <w:tc>
          <w:tcPr>
            <w:tcW w:w="8496" w:type="dxa"/>
            <w:tcBorders>
              <w:top w:val="single" w:sz="4" w:space="0" w:color="auto"/>
              <w:left w:val="single" w:sz="4" w:space="0" w:color="auto"/>
              <w:bottom w:val="single" w:sz="4" w:space="0" w:color="auto"/>
              <w:right w:val="single" w:sz="4" w:space="0" w:color="auto"/>
            </w:tcBorders>
            <w:hideMark/>
          </w:tcPr>
          <w:p w14:paraId="4F682DBE"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c>
          <w:tcPr>
            <w:tcW w:w="1559" w:type="dxa"/>
            <w:tcBorders>
              <w:top w:val="single" w:sz="4" w:space="0" w:color="000000"/>
              <w:left w:val="single" w:sz="4" w:space="0" w:color="auto"/>
              <w:bottom w:val="single" w:sz="4" w:space="0" w:color="000000"/>
              <w:right w:val="single" w:sz="4" w:space="0" w:color="000000"/>
            </w:tcBorders>
            <w:hideMark/>
          </w:tcPr>
          <w:p w14:paraId="6AAFC290" w14:textId="77777777" w:rsidR="00C51D1B" w:rsidRPr="00C51D1B" w:rsidRDefault="00C51D1B" w:rsidP="00C51D1B">
            <w:pPr>
              <w:spacing w:before="1" w:line="238"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73C807C5" w14:textId="77777777" w:rsidR="00C51D1B" w:rsidRPr="00C51D1B" w:rsidRDefault="00C51D1B" w:rsidP="00C51D1B">
            <w:pPr>
              <w:spacing w:before="1" w:line="238" w:lineRule="exact"/>
              <w:ind w:left="110" w:right="-173"/>
              <w:jc w:val="center"/>
              <w:rPr>
                <w:rFonts w:ascii="Times New Roman" w:eastAsia="Times New Roman" w:hAnsi="Times New Roman"/>
              </w:rPr>
            </w:pPr>
            <w:r w:rsidRPr="00C51D1B">
              <w:rPr>
                <w:rFonts w:ascii="Times New Roman" w:eastAsia="Times New Roman" w:hAnsi="Times New Roman"/>
              </w:rPr>
              <w:t>Терминологический диктант</w:t>
            </w:r>
          </w:p>
        </w:tc>
      </w:tr>
      <w:tr w:rsidR="00C51D1B" w:rsidRPr="00C51D1B" w14:paraId="7B70253B" w14:textId="77777777" w:rsidTr="00C51D1B">
        <w:trPr>
          <w:trHeight w:val="253"/>
        </w:trPr>
        <w:tc>
          <w:tcPr>
            <w:tcW w:w="8496" w:type="dxa"/>
            <w:tcBorders>
              <w:top w:val="single" w:sz="4" w:space="0" w:color="auto"/>
              <w:left w:val="single" w:sz="4" w:space="0" w:color="000000"/>
              <w:bottom w:val="single" w:sz="4" w:space="0" w:color="000000"/>
              <w:right w:val="single" w:sz="4" w:space="0" w:color="000000"/>
            </w:tcBorders>
            <w:hideMark/>
          </w:tcPr>
          <w:p w14:paraId="145A2C5C"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c>
          <w:tcPr>
            <w:tcW w:w="1559" w:type="dxa"/>
            <w:tcBorders>
              <w:top w:val="single" w:sz="4" w:space="0" w:color="000000"/>
              <w:left w:val="single" w:sz="4" w:space="0" w:color="000000"/>
              <w:bottom w:val="single" w:sz="4" w:space="0" w:color="000000"/>
              <w:right w:val="single" w:sz="4" w:space="0" w:color="000000"/>
            </w:tcBorders>
            <w:hideMark/>
          </w:tcPr>
          <w:p w14:paraId="626471ED" w14:textId="77777777" w:rsidR="00C51D1B" w:rsidRPr="00C51D1B" w:rsidRDefault="00C51D1B" w:rsidP="00C51D1B">
            <w:pPr>
              <w:ind w:right="-173"/>
              <w:jc w:val="center"/>
              <w:rPr>
                <w:rFonts w:ascii="Times New Roman" w:eastAsia="Times New Roman" w:hAnsi="Times New Roman"/>
                <w:lang w:val="ru-RU"/>
              </w:rPr>
            </w:pPr>
            <w:r w:rsidRPr="00C51D1B">
              <w:rPr>
                <w:rFonts w:ascii="Times New Roman" w:eastAsia="Times New Roman" w:hAnsi="Times New Roman"/>
                <w:lang w:val="ru-RU"/>
              </w:rPr>
              <w:t>Устный опрос</w:t>
            </w:r>
          </w:p>
          <w:p w14:paraId="42738D41" w14:textId="77777777" w:rsidR="00C51D1B" w:rsidRPr="00C51D1B" w:rsidRDefault="00C51D1B" w:rsidP="00C51D1B">
            <w:pPr>
              <w:ind w:right="-173"/>
              <w:jc w:val="center"/>
              <w:rPr>
                <w:rFonts w:ascii="Times New Roman" w:eastAsia="Times New Roman" w:hAnsi="Times New Roman"/>
                <w:lang w:val="ru-RU"/>
              </w:rPr>
            </w:pPr>
            <w:r w:rsidRPr="00C51D1B">
              <w:rPr>
                <w:rFonts w:ascii="Times New Roman" w:eastAsia="Times New Roman" w:hAnsi="Times New Roman"/>
                <w:lang w:val="ru-RU"/>
              </w:rPr>
              <w:t>Письменный контроль</w:t>
            </w:r>
          </w:p>
          <w:p w14:paraId="65FECFA0" w14:textId="77777777" w:rsidR="00C51D1B" w:rsidRPr="00C51D1B" w:rsidRDefault="00C51D1B" w:rsidP="00C51D1B">
            <w:pPr>
              <w:ind w:right="-173"/>
              <w:jc w:val="center"/>
              <w:rPr>
                <w:rFonts w:ascii="Times New Roman" w:eastAsia="Times New Roman" w:hAnsi="Times New Roman"/>
                <w:lang w:val="ru-RU"/>
              </w:rPr>
            </w:pPr>
            <w:r w:rsidRPr="00C51D1B">
              <w:rPr>
                <w:rFonts w:ascii="Times New Roman" w:eastAsia="Times New Roman" w:hAnsi="Times New Roman"/>
                <w:lang w:val="ru-RU"/>
              </w:rPr>
              <w:t xml:space="preserve">Тестирование </w:t>
            </w:r>
          </w:p>
        </w:tc>
      </w:tr>
      <w:tr w:rsidR="00C51D1B" w:rsidRPr="00C51D1B" w14:paraId="4AD7A815" w14:textId="77777777" w:rsidTr="00C51D1B">
        <w:trPr>
          <w:trHeight w:val="363"/>
        </w:trPr>
        <w:tc>
          <w:tcPr>
            <w:tcW w:w="8496" w:type="dxa"/>
            <w:tcBorders>
              <w:top w:val="single" w:sz="4" w:space="0" w:color="000000"/>
              <w:left w:val="single" w:sz="4" w:space="0" w:color="000000"/>
              <w:bottom w:val="single" w:sz="4" w:space="0" w:color="000000"/>
              <w:right w:val="single" w:sz="4" w:space="0" w:color="000000"/>
            </w:tcBorders>
            <w:hideMark/>
          </w:tcPr>
          <w:p w14:paraId="18514F28"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 xml:space="preserve">различать и описывать живые и гербарные экземпляры растений по </w:t>
            </w:r>
            <w:r w:rsidRPr="00C51D1B">
              <w:rPr>
                <w:rFonts w:ascii="Times New Roman" w:hAnsi="Times New Roman"/>
                <w:sz w:val="24"/>
                <w:szCs w:val="24"/>
                <w:lang w:val="ru-RU"/>
              </w:rPr>
              <w:lastRenderedPageBreak/>
              <w:t>заданному плану, части растений по изображениям, схемам, моделям, муляжам, рельефным таблицам;</w:t>
            </w:r>
          </w:p>
        </w:tc>
        <w:tc>
          <w:tcPr>
            <w:tcW w:w="1559" w:type="dxa"/>
            <w:tcBorders>
              <w:top w:val="single" w:sz="4" w:space="0" w:color="000000"/>
              <w:left w:val="single" w:sz="4" w:space="0" w:color="000000"/>
              <w:bottom w:val="single" w:sz="4" w:space="0" w:color="000000"/>
              <w:right w:val="single" w:sz="4" w:space="0" w:color="000000"/>
            </w:tcBorders>
            <w:hideMark/>
          </w:tcPr>
          <w:p w14:paraId="02567BCA" w14:textId="77777777" w:rsidR="00C51D1B" w:rsidRPr="00C51D1B" w:rsidRDefault="00C51D1B" w:rsidP="00C51D1B">
            <w:pPr>
              <w:spacing w:before="189" w:line="252" w:lineRule="exact"/>
              <w:ind w:right="-173"/>
              <w:jc w:val="center"/>
              <w:rPr>
                <w:rFonts w:ascii="Times New Roman" w:eastAsia="Times New Roman" w:hAnsi="Times New Roman"/>
              </w:rPr>
            </w:pPr>
            <w:r w:rsidRPr="00C51D1B">
              <w:rPr>
                <w:rFonts w:ascii="Times New Roman" w:eastAsia="Times New Roman" w:hAnsi="Times New Roman"/>
              </w:rPr>
              <w:lastRenderedPageBreak/>
              <w:t xml:space="preserve">Практическая </w:t>
            </w:r>
            <w:r w:rsidRPr="00C51D1B">
              <w:rPr>
                <w:rFonts w:ascii="Times New Roman" w:eastAsia="Times New Roman" w:hAnsi="Times New Roman"/>
              </w:rPr>
              <w:lastRenderedPageBreak/>
              <w:t xml:space="preserve">работа </w:t>
            </w:r>
          </w:p>
        </w:tc>
      </w:tr>
      <w:tr w:rsidR="00C51D1B" w:rsidRPr="00C51D1B" w14:paraId="4786E2B8" w14:textId="77777777" w:rsidTr="00C51D1B">
        <w:trPr>
          <w:trHeight w:val="1020"/>
        </w:trPr>
        <w:tc>
          <w:tcPr>
            <w:tcW w:w="8496" w:type="dxa"/>
            <w:tcBorders>
              <w:top w:val="single" w:sz="4" w:space="0" w:color="000000"/>
              <w:left w:val="single" w:sz="4" w:space="0" w:color="000000"/>
              <w:bottom w:val="single" w:sz="4" w:space="0" w:color="000000"/>
              <w:right w:val="single" w:sz="4" w:space="0" w:color="000000"/>
            </w:tcBorders>
            <w:hideMark/>
          </w:tcPr>
          <w:p w14:paraId="4E58143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lastRenderedPageBreak/>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240C1949"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сравнивать растительные ткани и органы растений между собой;</w:t>
            </w:r>
          </w:p>
        </w:tc>
        <w:tc>
          <w:tcPr>
            <w:tcW w:w="1559" w:type="dxa"/>
            <w:tcBorders>
              <w:top w:val="single" w:sz="4" w:space="0" w:color="000000"/>
              <w:left w:val="single" w:sz="4" w:space="0" w:color="000000"/>
              <w:bottom w:val="single" w:sz="4" w:space="0" w:color="000000"/>
              <w:right w:val="single" w:sz="4" w:space="0" w:color="000000"/>
            </w:tcBorders>
            <w:hideMark/>
          </w:tcPr>
          <w:p w14:paraId="7F32CBCC"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5AC15FD9"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 xml:space="preserve">Письменный контроль </w:t>
            </w:r>
          </w:p>
        </w:tc>
      </w:tr>
      <w:tr w:rsidR="00C51D1B" w:rsidRPr="00C51D1B" w14:paraId="5B0E66CC" w14:textId="77777777" w:rsidTr="00C51D1B">
        <w:trPr>
          <w:trHeight w:val="331"/>
        </w:trPr>
        <w:tc>
          <w:tcPr>
            <w:tcW w:w="8496" w:type="dxa"/>
            <w:tcBorders>
              <w:top w:val="single" w:sz="4" w:space="0" w:color="000000"/>
              <w:left w:val="single" w:sz="4" w:space="0" w:color="000000"/>
              <w:bottom w:val="single" w:sz="4" w:space="0" w:color="000000"/>
              <w:right w:val="single" w:sz="4" w:space="0" w:color="000000"/>
            </w:tcBorders>
            <w:hideMark/>
          </w:tcPr>
          <w:p w14:paraId="1CB49359"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59" w:type="dxa"/>
            <w:tcBorders>
              <w:top w:val="single" w:sz="4" w:space="0" w:color="000000"/>
              <w:left w:val="single" w:sz="4" w:space="0" w:color="000000"/>
              <w:bottom w:val="single" w:sz="4" w:space="0" w:color="000000"/>
              <w:right w:val="single" w:sz="4" w:space="0" w:color="000000"/>
            </w:tcBorders>
            <w:hideMark/>
          </w:tcPr>
          <w:p w14:paraId="56858364"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Практическая работа</w:t>
            </w:r>
          </w:p>
        </w:tc>
      </w:tr>
      <w:tr w:rsidR="00C51D1B" w:rsidRPr="00C51D1B" w14:paraId="54803970"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528A8749"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c>
          <w:tcPr>
            <w:tcW w:w="1559" w:type="dxa"/>
            <w:tcBorders>
              <w:top w:val="single" w:sz="4" w:space="0" w:color="000000"/>
              <w:left w:val="single" w:sz="4" w:space="0" w:color="000000"/>
              <w:bottom w:val="single" w:sz="4" w:space="0" w:color="000000"/>
              <w:right w:val="single" w:sz="4" w:space="0" w:color="000000"/>
            </w:tcBorders>
            <w:hideMark/>
          </w:tcPr>
          <w:p w14:paraId="2774D9EE"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48D95434"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Терминологический диктант</w:t>
            </w:r>
          </w:p>
        </w:tc>
      </w:tr>
      <w:tr w:rsidR="00C51D1B" w:rsidRPr="00C51D1B" w14:paraId="705467A6"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562862C4"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tc>
        <w:tc>
          <w:tcPr>
            <w:tcW w:w="1559" w:type="dxa"/>
            <w:tcBorders>
              <w:top w:val="single" w:sz="4" w:space="0" w:color="000000"/>
              <w:left w:val="single" w:sz="4" w:space="0" w:color="000000"/>
              <w:bottom w:val="single" w:sz="4" w:space="0" w:color="000000"/>
              <w:right w:val="single" w:sz="4" w:space="0" w:color="000000"/>
            </w:tcBorders>
            <w:hideMark/>
          </w:tcPr>
          <w:p w14:paraId="6661D450"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521AFC78"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2A3AA0C9"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71194642"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классифицировать растения и их части по разным основаниям;</w:t>
            </w:r>
          </w:p>
        </w:tc>
        <w:tc>
          <w:tcPr>
            <w:tcW w:w="1559" w:type="dxa"/>
            <w:tcBorders>
              <w:top w:val="single" w:sz="4" w:space="0" w:color="000000"/>
              <w:left w:val="single" w:sz="4" w:space="0" w:color="000000"/>
              <w:bottom w:val="single" w:sz="4" w:space="0" w:color="000000"/>
              <w:right w:val="single" w:sz="4" w:space="0" w:color="000000"/>
            </w:tcBorders>
            <w:hideMark/>
          </w:tcPr>
          <w:p w14:paraId="71A95506"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082FBB8C"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46230EE2"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2636F7F8"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c>
          <w:tcPr>
            <w:tcW w:w="1559" w:type="dxa"/>
            <w:tcBorders>
              <w:top w:val="single" w:sz="4" w:space="0" w:color="000000"/>
              <w:left w:val="single" w:sz="4" w:space="0" w:color="000000"/>
              <w:bottom w:val="single" w:sz="4" w:space="0" w:color="000000"/>
              <w:right w:val="single" w:sz="4" w:space="0" w:color="000000"/>
            </w:tcBorders>
            <w:hideMark/>
          </w:tcPr>
          <w:p w14:paraId="25D39A5F"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41D5E79B"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551DB1EC"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49FECB51"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применять полученные знания для выращивания и размножения культурных растений;</w:t>
            </w:r>
          </w:p>
        </w:tc>
        <w:tc>
          <w:tcPr>
            <w:tcW w:w="1559" w:type="dxa"/>
            <w:tcBorders>
              <w:top w:val="single" w:sz="4" w:space="0" w:color="000000"/>
              <w:left w:val="single" w:sz="4" w:space="0" w:color="000000"/>
              <w:bottom w:val="single" w:sz="4" w:space="0" w:color="000000"/>
              <w:right w:val="single" w:sz="4" w:space="0" w:color="000000"/>
            </w:tcBorders>
            <w:hideMark/>
          </w:tcPr>
          <w:p w14:paraId="4ECACCC0"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2367AF74"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6F3F923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c>
          <w:tcPr>
            <w:tcW w:w="1559" w:type="dxa"/>
            <w:tcBorders>
              <w:top w:val="single" w:sz="4" w:space="0" w:color="000000"/>
              <w:left w:val="single" w:sz="4" w:space="0" w:color="000000"/>
              <w:bottom w:val="single" w:sz="4" w:space="0" w:color="000000"/>
              <w:right w:val="single" w:sz="4" w:space="0" w:color="000000"/>
            </w:tcBorders>
            <w:hideMark/>
          </w:tcPr>
          <w:p w14:paraId="74D8F589"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42507365"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2D2A56EB"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5BC2ACBC"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59" w:type="dxa"/>
            <w:tcBorders>
              <w:top w:val="single" w:sz="4" w:space="0" w:color="000000"/>
              <w:left w:val="single" w:sz="4" w:space="0" w:color="000000"/>
              <w:bottom w:val="single" w:sz="4" w:space="0" w:color="000000"/>
              <w:right w:val="single" w:sz="4" w:space="0" w:color="000000"/>
            </w:tcBorders>
            <w:hideMark/>
          </w:tcPr>
          <w:p w14:paraId="56699FF5"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3E61283F"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4C5531D6"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tc>
        <w:tc>
          <w:tcPr>
            <w:tcW w:w="1559" w:type="dxa"/>
            <w:tcBorders>
              <w:top w:val="single" w:sz="4" w:space="0" w:color="000000"/>
              <w:left w:val="single" w:sz="4" w:space="0" w:color="000000"/>
              <w:bottom w:val="single" w:sz="4" w:space="0" w:color="000000"/>
              <w:right w:val="single" w:sz="4" w:space="0" w:color="000000"/>
            </w:tcBorders>
            <w:hideMark/>
          </w:tcPr>
          <w:p w14:paraId="7B65CEFB"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0BC27723"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48016459"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3051CB02"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bookmarkStart w:id="1" w:name="_TOC_250003"/>
            <w:bookmarkEnd w:id="1"/>
          </w:p>
        </w:tc>
        <w:tc>
          <w:tcPr>
            <w:tcW w:w="1559" w:type="dxa"/>
            <w:tcBorders>
              <w:top w:val="single" w:sz="4" w:space="0" w:color="000000"/>
              <w:left w:val="single" w:sz="4" w:space="0" w:color="000000"/>
              <w:bottom w:val="single" w:sz="4" w:space="0" w:color="000000"/>
              <w:right w:val="single" w:sz="4" w:space="0" w:color="000000"/>
            </w:tcBorders>
            <w:hideMark/>
          </w:tcPr>
          <w:p w14:paraId="4CE5E890"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2B17B82D"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Практическая работа</w:t>
            </w:r>
          </w:p>
        </w:tc>
      </w:tr>
      <w:tr w:rsidR="00C51D1B" w:rsidRPr="00C51D1B" w14:paraId="04622976"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7873878A"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создавать письменные и устные сообщения, используя понятийный аппарат изучаемого раздела биологии.</w:t>
            </w:r>
          </w:p>
        </w:tc>
        <w:tc>
          <w:tcPr>
            <w:tcW w:w="1559" w:type="dxa"/>
            <w:tcBorders>
              <w:top w:val="single" w:sz="4" w:space="0" w:color="000000"/>
              <w:left w:val="single" w:sz="4" w:space="0" w:color="000000"/>
              <w:bottom w:val="single" w:sz="4" w:space="0" w:color="000000"/>
              <w:right w:val="single" w:sz="4" w:space="0" w:color="000000"/>
            </w:tcBorders>
            <w:hideMark/>
          </w:tcPr>
          <w:p w14:paraId="0323B7D7"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0C506C94"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5F497E11" w14:textId="77777777" w:rsidTr="00C51D1B">
        <w:trPr>
          <w:trHeight w:val="506"/>
        </w:trPr>
        <w:tc>
          <w:tcPr>
            <w:tcW w:w="8496" w:type="dxa"/>
            <w:tcBorders>
              <w:top w:val="single" w:sz="4" w:space="0" w:color="auto"/>
              <w:left w:val="nil"/>
              <w:bottom w:val="single" w:sz="4" w:space="0" w:color="auto"/>
              <w:right w:val="nil"/>
            </w:tcBorders>
          </w:tcPr>
          <w:p w14:paraId="44DD471C" w14:textId="77777777" w:rsidR="00C51D1B" w:rsidRPr="00C51D1B" w:rsidRDefault="00C51D1B" w:rsidP="00C51D1B">
            <w:pPr>
              <w:spacing w:before="121"/>
              <w:rPr>
                <w:rFonts w:ascii="Times New Roman" w:eastAsia="Times New Roman" w:hAnsi="Times New Roman"/>
              </w:rPr>
            </w:pPr>
          </w:p>
        </w:tc>
        <w:tc>
          <w:tcPr>
            <w:tcW w:w="1559" w:type="dxa"/>
            <w:tcBorders>
              <w:top w:val="single" w:sz="4" w:space="0" w:color="auto"/>
              <w:left w:val="nil"/>
              <w:bottom w:val="single" w:sz="4" w:space="0" w:color="auto"/>
              <w:right w:val="nil"/>
            </w:tcBorders>
          </w:tcPr>
          <w:p w14:paraId="77FDD10B" w14:textId="77777777" w:rsidR="00C51D1B" w:rsidRPr="00C51D1B" w:rsidRDefault="00C51D1B" w:rsidP="00C51D1B">
            <w:pPr>
              <w:spacing w:line="247" w:lineRule="exact"/>
              <w:ind w:left="108"/>
              <w:jc w:val="center"/>
              <w:rPr>
                <w:rFonts w:ascii="Times New Roman" w:eastAsia="Times New Roman" w:hAnsi="Times New Roman"/>
              </w:rPr>
            </w:pPr>
          </w:p>
        </w:tc>
      </w:tr>
      <w:tr w:rsidR="00C51D1B" w:rsidRPr="00C51D1B" w14:paraId="12A56F94"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217641BF" w14:textId="77777777" w:rsidR="00C51D1B" w:rsidRPr="00C51D1B" w:rsidRDefault="00C51D1B" w:rsidP="00C51D1B">
            <w:pPr>
              <w:tabs>
                <w:tab w:val="left" w:pos="343"/>
              </w:tabs>
              <w:spacing w:after="4"/>
              <w:jc w:val="center"/>
              <w:rPr>
                <w:rFonts w:ascii="Times New Roman" w:eastAsia="Times New Roman" w:hAnsi="Times New Roman"/>
                <w:b/>
                <w:lang w:val="ru-RU"/>
              </w:rPr>
            </w:pPr>
            <w:r w:rsidRPr="00C51D1B">
              <w:rPr>
                <w:rFonts w:ascii="Times New Roman" w:eastAsia="Times New Roman" w:hAnsi="Times New Roman"/>
                <w:b/>
                <w:lang w:val="ru-RU"/>
              </w:rPr>
              <w:t>Итоговые планируемые результаты по биологии.</w:t>
            </w:r>
          </w:p>
          <w:p w14:paraId="50C5019F" w14:textId="77777777" w:rsidR="00C51D1B" w:rsidRPr="00C51D1B" w:rsidRDefault="00C51D1B" w:rsidP="00C51D1B">
            <w:pPr>
              <w:tabs>
                <w:tab w:val="left" w:pos="343"/>
              </w:tabs>
              <w:spacing w:after="4"/>
              <w:jc w:val="center"/>
              <w:rPr>
                <w:rFonts w:ascii="Times New Roman" w:eastAsia="Times New Roman" w:hAnsi="Times New Roman"/>
                <w:b/>
                <w:lang w:val="ru-RU"/>
              </w:rPr>
            </w:pPr>
            <w:r w:rsidRPr="00C51D1B">
              <w:rPr>
                <w:rFonts w:ascii="Times New Roman" w:eastAsia="Times New Roman" w:hAnsi="Times New Roman"/>
                <w:b/>
                <w:lang w:val="ru-RU"/>
              </w:rPr>
              <w:t xml:space="preserve"> Этап формирования: 7 класс</w:t>
            </w:r>
          </w:p>
          <w:p w14:paraId="30DC044F" w14:textId="77777777" w:rsidR="00C51D1B" w:rsidRPr="00C51D1B" w:rsidRDefault="00C51D1B" w:rsidP="00C51D1B">
            <w:pPr>
              <w:spacing w:line="252" w:lineRule="exact"/>
              <w:ind w:left="272"/>
              <w:jc w:val="center"/>
              <w:rPr>
                <w:rFonts w:ascii="Times New Roman" w:eastAsia="Times New Roman" w:hAnsi="Times New Roman"/>
                <w:b/>
                <w:lang w:val="ru-RU"/>
              </w:rPr>
            </w:pPr>
            <w:r w:rsidRPr="00C51D1B">
              <w:rPr>
                <w:rFonts w:ascii="Times New Roman" w:eastAsia="Times New Roman" w:hAnsi="Times New Roman"/>
                <w:b/>
                <w:lang w:val="ru-RU"/>
              </w:rPr>
              <w:t xml:space="preserve">Список итоговых планируемых результатов:        </w:t>
            </w:r>
          </w:p>
        </w:tc>
        <w:tc>
          <w:tcPr>
            <w:tcW w:w="1559"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039E127C" w14:textId="77777777" w:rsidR="00C51D1B" w:rsidRPr="00C51D1B" w:rsidRDefault="00C51D1B" w:rsidP="00C51D1B">
            <w:pPr>
              <w:spacing w:line="252" w:lineRule="exact"/>
              <w:ind w:left="110" w:right="-173"/>
              <w:jc w:val="center"/>
              <w:rPr>
                <w:rFonts w:ascii="Times New Roman" w:eastAsia="Times New Roman" w:hAnsi="Times New Roman"/>
                <w:b/>
              </w:rPr>
            </w:pPr>
            <w:r w:rsidRPr="00C51D1B">
              <w:rPr>
                <w:rFonts w:ascii="Times New Roman" w:eastAsia="Times New Roman" w:hAnsi="Times New Roman"/>
                <w:b/>
              </w:rPr>
              <w:t>Способ</w:t>
            </w:r>
          </w:p>
          <w:p w14:paraId="6237D2F8" w14:textId="77777777" w:rsidR="00C51D1B" w:rsidRPr="00C51D1B" w:rsidRDefault="00C51D1B" w:rsidP="00C51D1B">
            <w:pPr>
              <w:spacing w:line="252" w:lineRule="exact"/>
              <w:ind w:left="110" w:right="-173"/>
              <w:jc w:val="center"/>
              <w:rPr>
                <w:rFonts w:ascii="Times New Roman" w:eastAsia="Times New Roman" w:hAnsi="Times New Roman"/>
                <w:b/>
              </w:rPr>
            </w:pPr>
            <w:r w:rsidRPr="00C51D1B">
              <w:rPr>
                <w:rFonts w:ascii="Times New Roman" w:eastAsia="Times New Roman" w:hAnsi="Times New Roman"/>
                <w:b/>
              </w:rPr>
              <w:t>оценки</w:t>
            </w:r>
          </w:p>
        </w:tc>
      </w:tr>
      <w:tr w:rsidR="00C51D1B" w:rsidRPr="00C51D1B" w14:paraId="1923943E" w14:textId="77777777" w:rsidTr="00C51D1B">
        <w:trPr>
          <w:trHeight w:val="254"/>
        </w:trPr>
        <w:tc>
          <w:tcPr>
            <w:tcW w:w="8496" w:type="dxa"/>
            <w:tcBorders>
              <w:top w:val="single" w:sz="4" w:space="0" w:color="000000"/>
              <w:left w:val="single" w:sz="4" w:space="0" w:color="000000"/>
              <w:bottom w:val="single" w:sz="4" w:space="0" w:color="000000"/>
              <w:right w:val="single" w:sz="4" w:space="0" w:color="000000"/>
            </w:tcBorders>
            <w:hideMark/>
          </w:tcPr>
          <w:p w14:paraId="6FB6416D"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559" w:type="dxa"/>
            <w:tcBorders>
              <w:top w:val="single" w:sz="4" w:space="0" w:color="000000"/>
              <w:left w:val="single" w:sz="4" w:space="0" w:color="000000"/>
              <w:bottom w:val="single" w:sz="4" w:space="0" w:color="000000"/>
              <w:right w:val="single" w:sz="4" w:space="0" w:color="000000"/>
            </w:tcBorders>
            <w:hideMark/>
          </w:tcPr>
          <w:p w14:paraId="3DF8E96F" w14:textId="77777777" w:rsidR="00C51D1B" w:rsidRPr="00C51D1B" w:rsidRDefault="00C51D1B" w:rsidP="00C51D1B">
            <w:pPr>
              <w:ind w:right="-173"/>
              <w:jc w:val="center"/>
              <w:rPr>
                <w:rFonts w:ascii="Times New Roman" w:eastAsia="Times New Roman" w:hAnsi="Times New Roman"/>
              </w:rPr>
            </w:pPr>
            <w:r w:rsidRPr="00C51D1B">
              <w:rPr>
                <w:rFonts w:ascii="Times New Roman" w:eastAsia="Times New Roman" w:hAnsi="Times New Roman"/>
              </w:rPr>
              <w:t>Устный опрос</w:t>
            </w:r>
          </w:p>
          <w:p w14:paraId="11202477" w14:textId="77777777" w:rsidR="00C51D1B" w:rsidRPr="00C51D1B" w:rsidRDefault="00C51D1B" w:rsidP="00C51D1B">
            <w:pPr>
              <w:ind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56CC4C39" w14:textId="77777777" w:rsidTr="00C51D1B">
        <w:trPr>
          <w:trHeight w:val="312"/>
        </w:trPr>
        <w:tc>
          <w:tcPr>
            <w:tcW w:w="8496" w:type="dxa"/>
            <w:tcBorders>
              <w:top w:val="single" w:sz="4" w:space="0" w:color="000000"/>
              <w:left w:val="single" w:sz="4" w:space="0" w:color="000000"/>
              <w:bottom w:val="single" w:sz="4" w:space="0" w:color="auto"/>
              <w:right w:val="single" w:sz="4" w:space="0" w:color="000000"/>
            </w:tcBorders>
            <w:hideMark/>
          </w:tcPr>
          <w:p w14:paraId="04FACC0B"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 xml:space="preserve">иметь представление о строении и свойствах (целостность, зональность, </w:t>
            </w:r>
            <w:r w:rsidRPr="00C51D1B">
              <w:rPr>
                <w:rFonts w:ascii="Times New Roman" w:hAnsi="Times New Roman"/>
                <w:sz w:val="24"/>
                <w:szCs w:val="24"/>
                <w:lang w:val="ru-RU"/>
              </w:rPr>
              <w:lastRenderedPageBreak/>
              <w:t>ритмичность) географической оболочки;</w:t>
            </w:r>
          </w:p>
        </w:tc>
        <w:tc>
          <w:tcPr>
            <w:tcW w:w="1559" w:type="dxa"/>
            <w:tcBorders>
              <w:top w:val="single" w:sz="4" w:space="0" w:color="000000"/>
              <w:left w:val="single" w:sz="4" w:space="0" w:color="000000"/>
              <w:bottom w:val="single" w:sz="4" w:space="0" w:color="000000"/>
              <w:right w:val="single" w:sz="4" w:space="0" w:color="000000"/>
            </w:tcBorders>
            <w:hideMark/>
          </w:tcPr>
          <w:p w14:paraId="24727A58" w14:textId="77777777" w:rsidR="00C51D1B" w:rsidRPr="00C51D1B" w:rsidRDefault="00C51D1B" w:rsidP="00C51D1B">
            <w:pPr>
              <w:spacing w:before="1" w:line="238" w:lineRule="exact"/>
              <w:ind w:left="110" w:right="-173"/>
              <w:jc w:val="center"/>
              <w:rPr>
                <w:rFonts w:ascii="Times New Roman" w:eastAsia="Times New Roman" w:hAnsi="Times New Roman"/>
              </w:rPr>
            </w:pPr>
            <w:r w:rsidRPr="00C51D1B">
              <w:rPr>
                <w:rFonts w:ascii="Times New Roman" w:eastAsia="Times New Roman" w:hAnsi="Times New Roman"/>
              </w:rPr>
              <w:lastRenderedPageBreak/>
              <w:t>Устный опрос</w:t>
            </w:r>
          </w:p>
        </w:tc>
      </w:tr>
      <w:tr w:rsidR="00C51D1B" w:rsidRPr="00C51D1B" w14:paraId="1CCF6ED1" w14:textId="77777777" w:rsidTr="00C51D1B">
        <w:trPr>
          <w:trHeight w:val="332"/>
        </w:trPr>
        <w:tc>
          <w:tcPr>
            <w:tcW w:w="8496" w:type="dxa"/>
            <w:tcBorders>
              <w:top w:val="single" w:sz="4" w:space="0" w:color="auto"/>
              <w:left w:val="single" w:sz="4" w:space="0" w:color="auto"/>
              <w:bottom w:val="single" w:sz="4" w:space="0" w:color="auto"/>
              <w:right w:val="single" w:sz="4" w:space="0" w:color="auto"/>
            </w:tcBorders>
            <w:hideMark/>
          </w:tcPr>
          <w:p w14:paraId="769500C5"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559" w:type="dxa"/>
            <w:tcBorders>
              <w:top w:val="single" w:sz="4" w:space="0" w:color="000000"/>
              <w:left w:val="single" w:sz="4" w:space="0" w:color="auto"/>
              <w:bottom w:val="single" w:sz="4" w:space="0" w:color="000000"/>
              <w:right w:val="single" w:sz="4" w:space="0" w:color="000000"/>
            </w:tcBorders>
            <w:hideMark/>
          </w:tcPr>
          <w:p w14:paraId="4D4B6C25" w14:textId="77777777" w:rsidR="00C51D1B" w:rsidRPr="00C51D1B" w:rsidRDefault="00C51D1B" w:rsidP="00C51D1B">
            <w:pPr>
              <w:spacing w:before="1" w:line="238"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6180948A" w14:textId="77777777" w:rsidR="00C51D1B" w:rsidRPr="00C51D1B" w:rsidRDefault="00C51D1B" w:rsidP="00C51D1B">
            <w:pPr>
              <w:spacing w:before="1" w:line="238"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6AE9B690" w14:textId="77777777" w:rsidTr="00C51D1B">
        <w:trPr>
          <w:trHeight w:val="253"/>
        </w:trPr>
        <w:tc>
          <w:tcPr>
            <w:tcW w:w="8496" w:type="dxa"/>
            <w:tcBorders>
              <w:top w:val="single" w:sz="4" w:space="0" w:color="auto"/>
              <w:left w:val="single" w:sz="4" w:space="0" w:color="000000"/>
              <w:bottom w:val="single" w:sz="4" w:space="0" w:color="000000"/>
              <w:right w:val="single" w:sz="4" w:space="0" w:color="000000"/>
            </w:tcBorders>
            <w:hideMark/>
          </w:tcPr>
          <w:p w14:paraId="5CDB04FE"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559" w:type="dxa"/>
            <w:tcBorders>
              <w:top w:val="single" w:sz="4" w:space="0" w:color="000000"/>
              <w:left w:val="single" w:sz="4" w:space="0" w:color="000000"/>
              <w:bottom w:val="single" w:sz="4" w:space="0" w:color="000000"/>
              <w:right w:val="single" w:sz="4" w:space="0" w:color="000000"/>
            </w:tcBorders>
            <w:hideMark/>
          </w:tcPr>
          <w:p w14:paraId="595B5F89" w14:textId="77777777" w:rsidR="00C51D1B" w:rsidRPr="00C51D1B" w:rsidRDefault="00C51D1B" w:rsidP="00C51D1B">
            <w:pPr>
              <w:ind w:right="-173"/>
              <w:jc w:val="center"/>
              <w:rPr>
                <w:rFonts w:ascii="Times New Roman" w:eastAsia="Times New Roman" w:hAnsi="Times New Roman"/>
              </w:rPr>
            </w:pPr>
            <w:r w:rsidRPr="00C51D1B">
              <w:rPr>
                <w:rFonts w:ascii="Times New Roman" w:eastAsia="Times New Roman" w:hAnsi="Times New Roman"/>
              </w:rPr>
              <w:t>Устный опрос</w:t>
            </w:r>
          </w:p>
          <w:p w14:paraId="216CEDC1" w14:textId="77777777" w:rsidR="00C51D1B" w:rsidRPr="00C51D1B" w:rsidRDefault="00C51D1B" w:rsidP="00C51D1B">
            <w:pPr>
              <w:ind w:right="-173"/>
              <w:jc w:val="center"/>
              <w:rPr>
                <w:rFonts w:ascii="Times New Roman" w:eastAsia="Times New Roman" w:hAnsi="Times New Roman"/>
              </w:rPr>
            </w:pPr>
            <w:r w:rsidRPr="00C51D1B">
              <w:rPr>
                <w:rFonts w:ascii="Times New Roman" w:eastAsia="Times New Roman" w:hAnsi="Times New Roman"/>
              </w:rPr>
              <w:t>Терминологический диктант</w:t>
            </w:r>
          </w:p>
        </w:tc>
      </w:tr>
      <w:tr w:rsidR="00C51D1B" w:rsidRPr="00C51D1B" w14:paraId="341875E7" w14:textId="77777777" w:rsidTr="00C51D1B">
        <w:trPr>
          <w:trHeight w:val="371"/>
        </w:trPr>
        <w:tc>
          <w:tcPr>
            <w:tcW w:w="8496" w:type="dxa"/>
            <w:tcBorders>
              <w:top w:val="single" w:sz="4" w:space="0" w:color="000000"/>
              <w:left w:val="single" w:sz="4" w:space="0" w:color="000000"/>
              <w:bottom w:val="single" w:sz="4" w:space="0" w:color="000000"/>
              <w:right w:val="single" w:sz="4" w:space="0" w:color="000000"/>
            </w:tcBorders>
            <w:hideMark/>
          </w:tcPr>
          <w:p w14:paraId="230DAE05"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различать изученные процессы и явления, происходящие в географической оболочке;</w:t>
            </w:r>
          </w:p>
        </w:tc>
        <w:tc>
          <w:tcPr>
            <w:tcW w:w="1559" w:type="dxa"/>
            <w:tcBorders>
              <w:top w:val="single" w:sz="4" w:space="0" w:color="000000"/>
              <w:left w:val="single" w:sz="4" w:space="0" w:color="000000"/>
              <w:bottom w:val="single" w:sz="4" w:space="0" w:color="000000"/>
              <w:right w:val="single" w:sz="4" w:space="0" w:color="000000"/>
            </w:tcBorders>
            <w:hideMark/>
          </w:tcPr>
          <w:p w14:paraId="5ED9CB75" w14:textId="77777777" w:rsidR="00C51D1B" w:rsidRPr="00C51D1B" w:rsidRDefault="00C51D1B" w:rsidP="00C51D1B">
            <w:pPr>
              <w:spacing w:before="189" w:line="252" w:lineRule="exact"/>
              <w:ind w:right="-173"/>
              <w:jc w:val="center"/>
              <w:rPr>
                <w:rFonts w:ascii="Times New Roman" w:eastAsia="Times New Roman" w:hAnsi="Times New Roman"/>
              </w:rPr>
            </w:pPr>
            <w:r w:rsidRPr="00C51D1B">
              <w:rPr>
                <w:rFonts w:ascii="Times New Roman" w:eastAsia="Times New Roman" w:hAnsi="Times New Roman"/>
              </w:rPr>
              <w:t>Устный опрос</w:t>
            </w:r>
          </w:p>
          <w:p w14:paraId="645F38F2" w14:textId="77777777" w:rsidR="00C51D1B" w:rsidRPr="00C51D1B" w:rsidRDefault="00C51D1B" w:rsidP="00C51D1B">
            <w:pPr>
              <w:spacing w:before="189" w:line="252" w:lineRule="exact"/>
              <w:ind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3D8EC701" w14:textId="77777777" w:rsidTr="00C51D1B">
        <w:trPr>
          <w:trHeight w:val="371"/>
        </w:trPr>
        <w:tc>
          <w:tcPr>
            <w:tcW w:w="8496" w:type="dxa"/>
            <w:tcBorders>
              <w:top w:val="single" w:sz="4" w:space="0" w:color="000000"/>
              <w:left w:val="single" w:sz="4" w:space="0" w:color="000000"/>
              <w:bottom w:val="single" w:sz="4" w:space="0" w:color="000000"/>
              <w:right w:val="single" w:sz="4" w:space="0" w:color="000000"/>
            </w:tcBorders>
            <w:hideMark/>
          </w:tcPr>
          <w:p w14:paraId="296FFE87"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изменений в геосферах в результате деятельности человека;</w:t>
            </w:r>
          </w:p>
        </w:tc>
        <w:tc>
          <w:tcPr>
            <w:tcW w:w="1559" w:type="dxa"/>
            <w:tcBorders>
              <w:top w:val="single" w:sz="4" w:space="0" w:color="000000"/>
              <w:left w:val="single" w:sz="4" w:space="0" w:color="000000"/>
              <w:bottom w:val="single" w:sz="4" w:space="0" w:color="000000"/>
              <w:right w:val="single" w:sz="4" w:space="0" w:color="000000"/>
            </w:tcBorders>
            <w:hideMark/>
          </w:tcPr>
          <w:p w14:paraId="48845231" w14:textId="77777777" w:rsidR="00C51D1B" w:rsidRPr="00C51D1B" w:rsidRDefault="00C51D1B" w:rsidP="00C51D1B">
            <w:pPr>
              <w:spacing w:before="189" w:line="252" w:lineRule="exact"/>
              <w:ind w:right="-173"/>
              <w:rPr>
                <w:rFonts w:ascii="Times New Roman" w:eastAsia="Times New Roman" w:hAnsi="Times New Roman"/>
              </w:rPr>
            </w:pPr>
            <w:r w:rsidRPr="00C51D1B">
              <w:rPr>
                <w:rFonts w:ascii="Times New Roman" w:eastAsia="Times New Roman" w:hAnsi="Times New Roman"/>
              </w:rPr>
              <w:t>Устный опрос</w:t>
            </w:r>
          </w:p>
          <w:p w14:paraId="1751F0C7" w14:textId="77777777" w:rsidR="00C51D1B" w:rsidRPr="00C51D1B" w:rsidRDefault="00C51D1B" w:rsidP="00C51D1B">
            <w:pPr>
              <w:spacing w:before="189" w:line="252" w:lineRule="exact"/>
              <w:ind w:right="-173"/>
              <w:rPr>
                <w:rFonts w:ascii="Times New Roman" w:eastAsia="Times New Roman" w:hAnsi="Times New Roman"/>
              </w:rPr>
            </w:pPr>
            <w:r w:rsidRPr="00C51D1B">
              <w:rPr>
                <w:rFonts w:ascii="Times New Roman" w:eastAsia="Times New Roman" w:hAnsi="Times New Roman"/>
              </w:rPr>
              <w:t>Практическая работа</w:t>
            </w:r>
          </w:p>
        </w:tc>
      </w:tr>
      <w:tr w:rsidR="00C51D1B" w:rsidRPr="00C51D1B" w14:paraId="0BE7BF16" w14:textId="77777777" w:rsidTr="00C51D1B">
        <w:trPr>
          <w:trHeight w:val="371"/>
        </w:trPr>
        <w:tc>
          <w:tcPr>
            <w:tcW w:w="8496" w:type="dxa"/>
            <w:tcBorders>
              <w:top w:val="single" w:sz="4" w:space="0" w:color="000000"/>
              <w:left w:val="single" w:sz="4" w:space="0" w:color="000000"/>
              <w:bottom w:val="single" w:sz="4" w:space="0" w:color="000000"/>
              <w:right w:val="single" w:sz="4" w:space="0" w:color="000000"/>
            </w:tcBorders>
            <w:hideMark/>
          </w:tcPr>
          <w:p w14:paraId="29753A7F"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559" w:type="dxa"/>
            <w:tcBorders>
              <w:top w:val="single" w:sz="4" w:space="0" w:color="000000"/>
              <w:left w:val="single" w:sz="4" w:space="0" w:color="000000"/>
              <w:bottom w:val="single" w:sz="4" w:space="0" w:color="000000"/>
              <w:right w:val="single" w:sz="4" w:space="0" w:color="000000"/>
            </w:tcBorders>
            <w:hideMark/>
          </w:tcPr>
          <w:p w14:paraId="1151D868" w14:textId="77777777" w:rsidR="00C51D1B" w:rsidRPr="00C51D1B" w:rsidRDefault="00C51D1B" w:rsidP="00C51D1B">
            <w:pPr>
              <w:spacing w:before="189" w:line="252" w:lineRule="exact"/>
              <w:ind w:right="-173"/>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50523DE1" w14:textId="77777777" w:rsidTr="00C51D1B">
        <w:trPr>
          <w:trHeight w:val="371"/>
        </w:trPr>
        <w:tc>
          <w:tcPr>
            <w:tcW w:w="8496" w:type="dxa"/>
            <w:tcBorders>
              <w:top w:val="single" w:sz="4" w:space="0" w:color="000000"/>
              <w:left w:val="single" w:sz="4" w:space="0" w:color="000000"/>
              <w:bottom w:val="single" w:sz="4" w:space="0" w:color="000000"/>
              <w:right w:val="single" w:sz="4" w:space="0" w:color="000000"/>
            </w:tcBorders>
            <w:hideMark/>
          </w:tcPr>
          <w:p w14:paraId="549A7666"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559" w:type="dxa"/>
            <w:tcBorders>
              <w:top w:val="single" w:sz="4" w:space="0" w:color="000000"/>
              <w:left w:val="single" w:sz="4" w:space="0" w:color="000000"/>
              <w:bottom w:val="single" w:sz="4" w:space="0" w:color="000000"/>
              <w:right w:val="single" w:sz="4" w:space="0" w:color="000000"/>
            </w:tcBorders>
            <w:hideMark/>
          </w:tcPr>
          <w:p w14:paraId="44BD04DD" w14:textId="77777777" w:rsidR="00C51D1B" w:rsidRPr="00C51D1B" w:rsidRDefault="00C51D1B" w:rsidP="00C51D1B">
            <w:pPr>
              <w:spacing w:before="189" w:line="252" w:lineRule="exact"/>
              <w:ind w:right="-173"/>
              <w:rPr>
                <w:rFonts w:ascii="Times New Roman" w:eastAsia="Times New Roman" w:hAnsi="Times New Roman"/>
              </w:rPr>
            </w:pPr>
            <w:r w:rsidRPr="00C51D1B">
              <w:rPr>
                <w:rFonts w:ascii="Times New Roman" w:eastAsia="Times New Roman" w:hAnsi="Times New Roman"/>
              </w:rPr>
              <w:t>Устный опрос</w:t>
            </w:r>
          </w:p>
          <w:p w14:paraId="22707C03" w14:textId="77777777" w:rsidR="00C51D1B" w:rsidRPr="00C51D1B" w:rsidRDefault="00C51D1B" w:rsidP="00C51D1B">
            <w:pPr>
              <w:spacing w:before="189" w:line="252" w:lineRule="exact"/>
              <w:ind w:right="-173"/>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0ACFCF0E" w14:textId="77777777" w:rsidTr="00C51D1B">
        <w:trPr>
          <w:trHeight w:val="371"/>
        </w:trPr>
        <w:tc>
          <w:tcPr>
            <w:tcW w:w="8496" w:type="dxa"/>
            <w:tcBorders>
              <w:top w:val="single" w:sz="4" w:space="0" w:color="000000"/>
              <w:left w:val="single" w:sz="4" w:space="0" w:color="000000"/>
              <w:bottom w:val="single" w:sz="4" w:space="0" w:color="000000"/>
              <w:right w:val="single" w:sz="4" w:space="0" w:color="000000"/>
            </w:tcBorders>
            <w:hideMark/>
          </w:tcPr>
          <w:p w14:paraId="7E1CC2D1"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559" w:type="dxa"/>
            <w:tcBorders>
              <w:top w:val="single" w:sz="4" w:space="0" w:color="000000"/>
              <w:left w:val="single" w:sz="4" w:space="0" w:color="000000"/>
              <w:bottom w:val="single" w:sz="4" w:space="0" w:color="000000"/>
              <w:right w:val="single" w:sz="4" w:space="0" w:color="000000"/>
            </w:tcBorders>
            <w:hideMark/>
          </w:tcPr>
          <w:p w14:paraId="306AC337" w14:textId="77777777" w:rsidR="00C51D1B" w:rsidRPr="00C51D1B" w:rsidRDefault="00C51D1B" w:rsidP="00C51D1B">
            <w:pPr>
              <w:spacing w:before="189" w:line="252" w:lineRule="exact"/>
              <w:ind w:right="-173"/>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160811B1" w14:textId="77777777" w:rsidTr="00C51D1B">
        <w:trPr>
          <w:trHeight w:val="371"/>
        </w:trPr>
        <w:tc>
          <w:tcPr>
            <w:tcW w:w="8496" w:type="dxa"/>
            <w:tcBorders>
              <w:top w:val="single" w:sz="4" w:space="0" w:color="000000"/>
              <w:left w:val="single" w:sz="4" w:space="0" w:color="000000"/>
              <w:bottom w:val="single" w:sz="4" w:space="0" w:color="000000"/>
              <w:right w:val="single" w:sz="4" w:space="0" w:color="000000"/>
            </w:tcBorders>
            <w:hideMark/>
          </w:tcPr>
          <w:p w14:paraId="6146F6CB"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559" w:type="dxa"/>
            <w:tcBorders>
              <w:top w:val="single" w:sz="4" w:space="0" w:color="000000"/>
              <w:left w:val="single" w:sz="4" w:space="0" w:color="000000"/>
              <w:bottom w:val="single" w:sz="4" w:space="0" w:color="000000"/>
              <w:right w:val="single" w:sz="4" w:space="0" w:color="000000"/>
            </w:tcBorders>
            <w:hideMark/>
          </w:tcPr>
          <w:p w14:paraId="7A76B81D" w14:textId="77777777" w:rsidR="00C51D1B" w:rsidRPr="00C51D1B" w:rsidRDefault="00C51D1B" w:rsidP="00C51D1B">
            <w:pPr>
              <w:spacing w:before="189" w:line="252" w:lineRule="exact"/>
              <w:ind w:right="-173"/>
              <w:rPr>
                <w:rFonts w:ascii="Times New Roman" w:eastAsia="Times New Roman" w:hAnsi="Times New Roman"/>
              </w:rPr>
            </w:pPr>
            <w:r w:rsidRPr="00C51D1B">
              <w:rPr>
                <w:rFonts w:ascii="Times New Roman" w:eastAsia="Times New Roman" w:hAnsi="Times New Roman"/>
              </w:rPr>
              <w:t>Устный опрос</w:t>
            </w:r>
          </w:p>
          <w:p w14:paraId="37821FBB" w14:textId="77777777" w:rsidR="00C51D1B" w:rsidRPr="00C51D1B" w:rsidRDefault="00C51D1B" w:rsidP="00C51D1B">
            <w:pPr>
              <w:spacing w:before="189" w:line="252" w:lineRule="exact"/>
              <w:ind w:right="-173"/>
              <w:rPr>
                <w:rFonts w:ascii="Times New Roman" w:eastAsia="Times New Roman" w:hAnsi="Times New Roman"/>
              </w:rPr>
            </w:pPr>
            <w:r w:rsidRPr="00C51D1B">
              <w:rPr>
                <w:rFonts w:ascii="Times New Roman" w:eastAsia="Times New Roman" w:hAnsi="Times New Roman"/>
              </w:rPr>
              <w:t>Практическая работа</w:t>
            </w:r>
          </w:p>
        </w:tc>
      </w:tr>
      <w:tr w:rsidR="00C51D1B" w:rsidRPr="00C51D1B" w14:paraId="20BB2B3D"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4E9B7516"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классифицировать воздушные массы Земли, типы климата по заданным показателям;</w:t>
            </w:r>
          </w:p>
        </w:tc>
        <w:tc>
          <w:tcPr>
            <w:tcW w:w="1559" w:type="dxa"/>
            <w:tcBorders>
              <w:top w:val="single" w:sz="4" w:space="0" w:color="000000"/>
              <w:left w:val="single" w:sz="4" w:space="0" w:color="000000"/>
              <w:bottom w:val="single" w:sz="4" w:space="0" w:color="000000"/>
              <w:right w:val="single" w:sz="4" w:space="0" w:color="000000"/>
            </w:tcBorders>
            <w:hideMark/>
          </w:tcPr>
          <w:p w14:paraId="3CE7B944"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29422A5E"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47768C37"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объяснять образование тропических муссонов, пассатов тропических широт, западных ветров;</w:t>
            </w:r>
          </w:p>
        </w:tc>
        <w:tc>
          <w:tcPr>
            <w:tcW w:w="1559" w:type="dxa"/>
            <w:tcBorders>
              <w:top w:val="single" w:sz="4" w:space="0" w:color="000000"/>
              <w:left w:val="single" w:sz="4" w:space="0" w:color="000000"/>
              <w:bottom w:val="single" w:sz="4" w:space="0" w:color="000000"/>
              <w:right w:val="single" w:sz="4" w:space="0" w:color="000000"/>
            </w:tcBorders>
            <w:hideMark/>
          </w:tcPr>
          <w:p w14:paraId="29EDF7A4"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контроль</w:t>
            </w:r>
          </w:p>
        </w:tc>
      </w:tr>
      <w:tr w:rsidR="00C51D1B" w:rsidRPr="00C51D1B" w14:paraId="64D03AA5"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6A601F2E"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559" w:type="dxa"/>
            <w:tcBorders>
              <w:top w:val="single" w:sz="4" w:space="0" w:color="000000"/>
              <w:left w:val="single" w:sz="4" w:space="0" w:color="000000"/>
              <w:bottom w:val="single" w:sz="4" w:space="0" w:color="000000"/>
              <w:right w:val="single" w:sz="4" w:space="0" w:color="000000"/>
            </w:tcBorders>
            <w:hideMark/>
          </w:tcPr>
          <w:p w14:paraId="0499090C"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7DFCC2F5"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0D347D14" w14:textId="77777777" w:rsidTr="00C51D1B">
        <w:trPr>
          <w:trHeight w:val="314"/>
        </w:trPr>
        <w:tc>
          <w:tcPr>
            <w:tcW w:w="8496" w:type="dxa"/>
            <w:tcBorders>
              <w:top w:val="single" w:sz="4" w:space="0" w:color="000000"/>
              <w:left w:val="single" w:sz="4" w:space="0" w:color="000000"/>
              <w:bottom w:val="single" w:sz="4" w:space="0" w:color="000000"/>
              <w:right w:val="single" w:sz="4" w:space="0" w:color="000000"/>
            </w:tcBorders>
            <w:hideMark/>
          </w:tcPr>
          <w:p w14:paraId="2366BFB5"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описывать климат территории по климатограмме;</w:t>
            </w:r>
          </w:p>
        </w:tc>
        <w:tc>
          <w:tcPr>
            <w:tcW w:w="1559" w:type="dxa"/>
            <w:tcBorders>
              <w:top w:val="single" w:sz="4" w:space="0" w:color="000000"/>
              <w:left w:val="single" w:sz="4" w:space="0" w:color="000000"/>
              <w:bottom w:val="single" w:sz="4" w:space="0" w:color="000000"/>
              <w:right w:val="single" w:sz="4" w:space="0" w:color="000000"/>
            </w:tcBorders>
            <w:hideMark/>
          </w:tcPr>
          <w:p w14:paraId="37D54E95"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опрос</w:t>
            </w:r>
          </w:p>
        </w:tc>
      </w:tr>
      <w:tr w:rsidR="00C51D1B" w:rsidRPr="00C51D1B" w14:paraId="627F6E38"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31AF1EAA"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объяснять влияние климатообразующих факторов на климатические особенности территории;</w:t>
            </w:r>
          </w:p>
        </w:tc>
        <w:tc>
          <w:tcPr>
            <w:tcW w:w="1559" w:type="dxa"/>
            <w:tcBorders>
              <w:top w:val="single" w:sz="4" w:space="0" w:color="000000"/>
              <w:left w:val="single" w:sz="4" w:space="0" w:color="000000"/>
              <w:bottom w:val="single" w:sz="4" w:space="0" w:color="000000"/>
              <w:right w:val="single" w:sz="4" w:space="0" w:color="000000"/>
            </w:tcBorders>
            <w:hideMark/>
          </w:tcPr>
          <w:p w14:paraId="263834A7"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5548BCCA"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тестирование</w:t>
            </w:r>
          </w:p>
        </w:tc>
      </w:tr>
      <w:tr w:rsidR="00C51D1B" w:rsidRPr="00C51D1B" w14:paraId="33406DFE"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4DB43635"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559" w:type="dxa"/>
            <w:tcBorders>
              <w:top w:val="single" w:sz="4" w:space="0" w:color="000000"/>
              <w:left w:val="single" w:sz="4" w:space="0" w:color="000000"/>
              <w:bottom w:val="single" w:sz="4" w:space="0" w:color="000000"/>
              <w:right w:val="single" w:sz="4" w:space="0" w:color="000000"/>
            </w:tcBorders>
            <w:hideMark/>
          </w:tcPr>
          <w:p w14:paraId="15905D42"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5E5663D3"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Практическая работа</w:t>
            </w:r>
          </w:p>
        </w:tc>
      </w:tr>
      <w:tr w:rsidR="00C51D1B" w:rsidRPr="00C51D1B" w14:paraId="386D9502" w14:textId="77777777" w:rsidTr="00C51D1B">
        <w:trPr>
          <w:trHeight w:val="316"/>
        </w:trPr>
        <w:tc>
          <w:tcPr>
            <w:tcW w:w="8496" w:type="dxa"/>
            <w:tcBorders>
              <w:top w:val="single" w:sz="4" w:space="0" w:color="000000"/>
              <w:left w:val="single" w:sz="4" w:space="0" w:color="000000"/>
              <w:bottom w:val="single" w:sz="4" w:space="0" w:color="000000"/>
              <w:right w:val="single" w:sz="4" w:space="0" w:color="000000"/>
            </w:tcBorders>
            <w:hideMark/>
          </w:tcPr>
          <w:p w14:paraId="49C88908"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rPr>
            </w:pPr>
            <w:r w:rsidRPr="00C51D1B">
              <w:rPr>
                <w:rFonts w:ascii="Times New Roman" w:hAnsi="Times New Roman"/>
                <w:sz w:val="24"/>
                <w:szCs w:val="24"/>
              </w:rPr>
              <w:t>различать океанические течения;</w:t>
            </w:r>
          </w:p>
        </w:tc>
        <w:tc>
          <w:tcPr>
            <w:tcW w:w="1559" w:type="dxa"/>
            <w:tcBorders>
              <w:top w:val="single" w:sz="4" w:space="0" w:color="000000"/>
              <w:left w:val="single" w:sz="4" w:space="0" w:color="000000"/>
              <w:bottom w:val="single" w:sz="4" w:space="0" w:color="000000"/>
              <w:right w:val="single" w:sz="4" w:space="0" w:color="000000"/>
            </w:tcBorders>
            <w:hideMark/>
          </w:tcPr>
          <w:p w14:paraId="2D3DD6FE"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3E8B4876"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5EFA332F" w14:textId="77777777" w:rsidR="00C51D1B" w:rsidRPr="00C51D1B" w:rsidRDefault="00C51D1B" w:rsidP="00C51D1B">
            <w:pPr>
              <w:tabs>
                <w:tab w:val="left" w:pos="18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559" w:type="dxa"/>
            <w:tcBorders>
              <w:top w:val="single" w:sz="4" w:space="0" w:color="000000"/>
              <w:left w:val="single" w:sz="4" w:space="0" w:color="000000"/>
              <w:bottom w:val="single" w:sz="4" w:space="0" w:color="000000"/>
              <w:right w:val="single" w:sz="4" w:space="0" w:color="000000"/>
            </w:tcBorders>
            <w:hideMark/>
          </w:tcPr>
          <w:p w14:paraId="3F8A7A86"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Письменная работа</w:t>
            </w:r>
          </w:p>
        </w:tc>
      </w:tr>
      <w:tr w:rsidR="00C51D1B" w:rsidRPr="00C51D1B" w14:paraId="20859BB2"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0067B249" w14:textId="77777777" w:rsidR="00C51D1B" w:rsidRPr="00C51D1B" w:rsidRDefault="00C51D1B" w:rsidP="00C51D1B">
            <w:pPr>
              <w:tabs>
                <w:tab w:val="left" w:pos="18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 xml:space="preserve">объяснять закономерности изменения температуры, солёности и органического мира Мирового океана с географической широтой и с глубиной на </w:t>
            </w:r>
            <w:r w:rsidRPr="00C51D1B">
              <w:rPr>
                <w:rFonts w:ascii="Times New Roman" w:hAnsi="Times New Roman"/>
                <w:sz w:val="24"/>
                <w:szCs w:val="24"/>
                <w:lang w:val="ru-RU"/>
              </w:rPr>
              <w:lastRenderedPageBreak/>
              <w:t>основе анализа различных источников географической информации;</w:t>
            </w:r>
          </w:p>
        </w:tc>
        <w:tc>
          <w:tcPr>
            <w:tcW w:w="1559" w:type="dxa"/>
            <w:tcBorders>
              <w:top w:val="single" w:sz="4" w:space="0" w:color="000000"/>
              <w:left w:val="single" w:sz="4" w:space="0" w:color="000000"/>
              <w:bottom w:val="single" w:sz="4" w:space="0" w:color="000000"/>
              <w:right w:val="single" w:sz="4" w:space="0" w:color="000000"/>
            </w:tcBorders>
            <w:hideMark/>
          </w:tcPr>
          <w:p w14:paraId="252F3EB6"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lastRenderedPageBreak/>
              <w:t>Устный контроль</w:t>
            </w:r>
          </w:p>
        </w:tc>
      </w:tr>
      <w:tr w:rsidR="00C51D1B" w:rsidRPr="00C51D1B" w14:paraId="117F4419"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40B2B9C8" w14:textId="77777777" w:rsidR="00C51D1B" w:rsidRPr="00C51D1B" w:rsidRDefault="00C51D1B" w:rsidP="00C51D1B">
            <w:pPr>
              <w:tabs>
                <w:tab w:val="left" w:pos="18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559" w:type="dxa"/>
            <w:tcBorders>
              <w:top w:val="single" w:sz="4" w:space="0" w:color="000000"/>
              <w:left w:val="single" w:sz="4" w:space="0" w:color="000000"/>
              <w:bottom w:val="single" w:sz="4" w:space="0" w:color="000000"/>
              <w:right w:val="single" w:sz="4" w:space="0" w:color="000000"/>
            </w:tcBorders>
            <w:hideMark/>
          </w:tcPr>
          <w:p w14:paraId="238DF763"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контроль</w:t>
            </w:r>
          </w:p>
          <w:p w14:paraId="1858609E"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1EC9F8B2"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5A643D7C" w14:textId="77777777" w:rsidR="00C51D1B" w:rsidRPr="00C51D1B" w:rsidRDefault="00C51D1B" w:rsidP="00C51D1B">
            <w:pPr>
              <w:tabs>
                <w:tab w:val="left" w:pos="18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различать и сравнивать численность населения крупных стран мира;</w:t>
            </w:r>
          </w:p>
        </w:tc>
        <w:tc>
          <w:tcPr>
            <w:tcW w:w="1559" w:type="dxa"/>
            <w:tcBorders>
              <w:top w:val="single" w:sz="4" w:space="0" w:color="000000"/>
              <w:left w:val="single" w:sz="4" w:space="0" w:color="000000"/>
              <w:bottom w:val="single" w:sz="4" w:space="0" w:color="000000"/>
              <w:right w:val="single" w:sz="4" w:space="0" w:color="000000"/>
            </w:tcBorders>
            <w:hideMark/>
          </w:tcPr>
          <w:p w14:paraId="5297A60C"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7A07AB79" w14:textId="77777777" w:rsidTr="00C51D1B">
        <w:trPr>
          <w:trHeight w:val="369"/>
        </w:trPr>
        <w:tc>
          <w:tcPr>
            <w:tcW w:w="8496" w:type="dxa"/>
            <w:tcBorders>
              <w:top w:val="single" w:sz="4" w:space="0" w:color="000000"/>
              <w:left w:val="single" w:sz="4" w:space="0" w:color="000000"/>
              <w:bottom w:val="single" w:sz="4" w:space="0" w:color="000000"/>
              <w:right w:val="single" w:sz="4" w:space="0" w:color="000000"/>
            </w:tcBorders>
            <w:hideMark/>
          </w:tcPr>
          <w:p w14:paraId="45569271" w14:textId="77777777" w:rsidR="00C51D1B" w:rsidRPr="00C51D1B" w:rsidRDefault="00C51D1B" w:rsidP="00C51D1B">
            <w:pPr>
              <w:tabs>
                <w:tab w:val="left" w:pos="18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сравнивать плотность населения различных территорий;</w:t>
            </w:r>
          </w:p>
        </w:tc>
        <w:tc>
          <w:tcPr>
            <w:tcW w:w="1559" w:type="dxa"/>
            <w:tcBorders>
              <w:top w:val="single" w:sz="4" w:space="0" w:color="000000"/>
              <w:left w:val="single" w:sz="4" w:space="0" w:color="000000"/>
              <w:bottom w:val="single" w:sz="4" w:space="0" w:color="000000"/>
              <w:right w:val="single" w:sz="4" w:space="0" w:color="000000"/>
            </w:tcBorders>
            <w:hideMark/>
          </w:tcPr>
          <w:p w14:paraId="253CC15C"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26D2A4C4"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0F0F39B8"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134A2A9C" w14:textId="77777777" w:rsidR="00C51D1B" w:rsidRPr="00C51D1B" w:rsidRDefault="00C51D1B" w:rsidP="00C51D1B">
            <w:pPr>
              <w:tabs>
                <w:tab w:val="left" w:pos="3029"/>
              </w:tabs>
              <w:spacing w:line="276" w:lineRule="auto"/>
              <w:ind w:right="6"/>
              <w:jc w:val="both"/>
              <w:rPr>
                <w:rFonts w:ascii="Times New Roman" w:hAnsi="Times New Roman"/>
                <w:sz w:val="24"/>
                <w:szCs w:val="24"/>
                <w:lang w:val="ru-RU"/>
              </w:rPr>
            </w:pPr>
            <w:r w:rsidRPr="00C51D1B">
              <w:rPr>
                <w:rFonts w:ascii="Times New Roman" w:hAnsi="Times New Roman"/>
                <w:sz w:val="24"/>
                <w:szCs w:val="24"/>
                <w:lang w:val="ru-RU"/>
              </w:rPr>
              <w:t xml:space="preserve">         применять понятие «плотность населения» для решения учебных и (или) практико-ориентированных задач;</w:t>
            </w:r>
          </w:p>
        </w:tc>
        <w:tc>
          <w:tcPr>
            <w:tcW w:w="1559" w:type="dxa"/>
            <w:tcBorders>
              <w:top w:val="single" w:sz="4" w:space="0" w:color="000000"/>
              <w:left w:val="single" w:sz="4" w:space="0" w:color="000000"/>
              <w:bottom w:val="single" w:sz="4" w:space="0" w:color="000000"/>
              <w:right w:val="single" w:sz="4" w:space="0" w:color="000000"/>
            </w:tcBorders>
            <w:hideMark/>
          </w:tcPr>
          <w:p w14:paraId="1F515AA5"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60D767DC"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56261026"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различать городские и сельские поселения;</w:t>
            </w:r>
          </w:p>
        </w:tc>
        <w:tc>
          <w:tcPr>
            <w:tcW w:w="1559" w:type="dxa"/>
            <w:tcBorders>
              <w:top w:val="single" w:sz="4" w:space="0" w:color="000000"/>
              <w:left w:val="single" w:sz="4" w:space="0" w:color="000000"/>
              <w:bottom w:val="single" w:sz="4" w:space="0" w:color="000000"/>
              <w:right w:val="single" w:sz="4" w:space="0" w:color="000000"/>
            </w:tcBorders>
            <w:hideMark/>
          </w:tcPr>
          <w:p w14:paraId="0D466683"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контроль</w:t>
            </w:r>
          </w:p>
        </w:tc>
      </w:tr>
      <w:tr w:rsidR="00C51D1B" w:rsidRPr="00C51D1B" w14:paraId="45DE7FE9"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42B84C92"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крупнейших городов мира;</w:t>
            </w:r>
          </w:p>
        </w:tc>
        <w:tc>
          <w:tcPr>
            <w:tcW w:w="1559" w:type="dxa"/>
            <w:tcBorders>
              <w:top w:val="single" w:sz="4" w:space="0" w:color="000000"/>
              <w:left w:val="single" w:sz="4" w:space="0" w:color="000000"/>
              <w:bottom w:val="single" w:sz="4" w:space="0" w:color="000000"/>
              <w:right w:val="single" w:sz="4" w:space="0" w:color="000000"/>
            </w:tcBorders>
            <w:hideMark/>
          </w:tcPr>
          <w:p w14:paraId="335E5B3A"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6A5E8ECA"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03DDDE32"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мировых и национальных религий;</w:t>
            </w:r>
          </w:p>
        </w:tc>
        <w:tc>
          <w:tcPr>
            <w:tcW w:w="1559" w:type="dxa"/>
            <w:tcBorders>
              <w:top w:val="single" w:sz="4" w:space="0" w:color="000000"/>
              <w:left w:val="single" w:sz="4" w:space="0" w:color="000000"/>
              <w:bottom w:val="single" w:sz="4" w:space="0" w:color="000000"/>
              <w:right w:val="single" w:sz="4" w:space="0" w:color="000000"/>
            </w:tcBorders>
            <w:hideMark/>
          </w:tcPr>
          <w:p w14:paraId="71A1E1C1"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 xml:space="preserve">Тестирование </w:t>
            </w:r>
          </w:p>
        </w:tc>
      </w:tr>
      <w:tr w:rsidR="00C51D1B" w:rsidRPr="00C51D1B" w14:paraId="16D0544C"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4898C7F4"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rPr>
            </w:pPr>
            <w:r w:rsidRPr="00C51D1B">
              <w:rPr>
                <w:rFonts w:ascii="Times New Roman" w:hAnsi="Times New Roman"/>
                <w:sz w:val="24"/>
                <w:szCs w:val="24"/>
              </w:rPr>
              <w:t>проводить языковую классификацию народов;</w:t>
            </w:r>
          </w:p>
        </w:tc>
        <w:tc>
          <w:tcPr>
            <w:tcW w:w="1559" w:type="dxa"/>
            <w:tcBorders>
              <w:top w:val="single" w:sz="4" w:space="0" w:color="000000"/>
              <w:left w:val="single" w:sz="4" w:space="0" w:color="000000"/>
              <w:bottom w:val="single" w:sz="4" w:space="0" w:color="000000"/>
              <w:right w:val="single" w:sz="4" w:space="0" w:color="000000"/>
            </w:tcBorders>
            <w:hideMark/>
          </w:tcPr>
          <w:p w14:paraId="283BBD0D"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1ADBB16E"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513EA068"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различать основные виды хозяйственной деятельности людей на различных территориях;</w:t>
            </w:r>
          </w:p>
        </w:tc>
        <w:tc>
          <w:tcPr>
            <w:tcW w:w="1559" w:type="dxa"/>
            <w:tcBorders>
              <w:top w:val="single" w:sz="4" w:space="0" w:color="000000"/>
              <w:left w:val="single" w:sz="4" w:space="0" w:color="000000"/>
              <w:bottom w:val="single" w:sz="4" w:space="0" w:color="000000"/>
              <w:right w:val="single" w:sz="4" w:space="0" w:color="000000"/>
            </w:tcBorders>
            <w:hideMark/>
          </w:tcPr>
          <w:p w14:paraId="6A9C837B"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116CED63"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384A859F"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793280DB"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определять страны по их существенным признакам;</w:t>
            </w:r>
          </w:p>
        </w:tc>
        <w:tc>
          <w:tcPr>
            <w:tcW w:w="1559" w:type="dxa"/>
            <w:tcBorders>
              <w:top w:val="single" w:sz="4" w:space="0" w:color="000000"/>
              <w:left w:val="single" w:sz="4" w:space="0" w:color="000000"/>
              <w:bottom w:val="single" w:sz="4" w:space="0" w:color="000000"/>
              <w:right w:val="single" w:sz="4" w:space="0" w:color="000000"/>
            </w:tcBorders>
            <w:hideMark/>
          </w:tcPr>
          <w:p w14:paraId="21863EBB"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36215870"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 xml:space="preserve">Тест </w:t>
            </w:r>
          </w:p>
        </w:tc>
      </w:tr>
      <w:tr w:rsidR="00C51D1B" w:rsidRPr="00C51D1B" w14:paraId="1C7E0FF7"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1DF502CD"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559" w:type="dxa"/>
            <w:tcBorders>
              <w:top w:val="single" w:sz="4" w:space="0" w:color="000000"/>
              <w:left w:val="single" w:sz="4" w:space="0" w:color="000000"/>
              <w:bottom w:val="single" w:sz="4" w:space="0" w:color="000000"/>
              <w:right w:val="single" w:sz="4" w:space="0" w:color="000000"/>
            </w:tcBorders>
            <w:hideMark/>
          </w:tcPr>
          <w:p w14:paraId="5B792460"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51754FAA"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12290DF0"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2B373D17"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объяснять особенности природы, населения и хозяйства отдельных территорий;</w:t>
            </w:r>
          </w:p>
        </w:tc>
        <w:tc>
          <w:tcPr>
            <w:tcW w:w="1559" w:type="dxa"/>
            <w:tcBorders>
              <w:top w:val="single" w:sz="4" w:space="0" w:color="000000"/>
              <w:left w:val="single" w:sz="4" w:space="0" w:color="000000"/>
              <w:bottom w:val="single" w:sz="4" w:space="0" w:color="000000"/>
              <w:right w:val="single" w:sz="4" w:space="0" w:color="000000"/>
            </w:tcBorders>
            <w:hideMark/>
          </w:tcPr>
          <w:p w14:paraId="012F6457"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4DD60CAE"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4C0869BC"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559" w:type="dxa"/>
            <w:tcBorders>
              <w:top w:val="single" w:sz="4" w:space="0" w:color="000000"/>
              <w:left w:val="single" w:sz="4" w:space="0" w:color="000000"/>
              <w:bottom w:val="single" w:sz="4" w:space="0" w:color="000000"/>
              <w:right w:val="single" w:sz="4" w:space="0" w:color="000000"/>
            </w:tcBorders>
            <w:hideMark/>
          </w:tcPr>
          <w:p w14:paraId="79CD2374"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Практическая работа</w:t>
            </w:r>
          </w:p>
        </w:tc>
      </w:tr>
      <w:tr w:rsidR="00C51D1B" w:rsidRPr="00C51D1B" w14:paraId="0DBBDA97"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27B14CA6"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559" w:type="dxa"/>
            <w:tcBorders>
              <w:top w:val="single" w:sz="4" w:space="0" w:color="000000"/>
              <w:left w:val="single" w:sz="4" w:space="0" w:color="000000"/>
              <w:bottom w:val="single" w:sz="4" w:space="0" w:color="000000"/>
              <w:right w:val="single" w:sz="4" w:space="0" w:color="000000"/>
            </w:tcBorders>
            <w:hideMark/>
          </w:tcPr>
          <w:p w14:paraId="57D64330"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51DC5BD5"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r w:rsidR="00C51D1B" w:rsidRPr="00C51D1B" w14:paraId="7B22C213"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7ABD8F05"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559" w:type="dxa"/>
            <w:tcBorders>
              <w:top w:val="single" w:sz="4" w:space="0" w:color="000000"/>
              <w:left w:val="single" w:sz="4" w:space="0" w:color="000000"/>
              <w:bottom w:val="single" w:sz="4" w:space="0" w:color="000000"/>
              <w:right w:val="single" w:sz="4" w:space="0" w:color="000000"/>
            </w:tcBorders>
            <w:hideMark/>
          </w:tcPr>
          <w:p w14:paraId="5524AD8C"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Практическая работа</w:t>
            </w:r>
          </w:p>
        </w:tc>
      </w:tr>
      <w:tr w:rsidR="00C51D1B" w:rsidRPr="00C51D1B" w14:paraId="5ADBAADA"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7F7C5A85"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559" w:type="dxa"/>
            <w:tcBorders>
              <w:top w:val="single" w:sz="4" w:space="0" w:color="000000"/>
              <w:left w:val="single" w:sz="4" w:space="0" w:color="000000"/>
              <w:bottom w:val="single" w:sz="4" w:space="0" w:color="000000"/>
              <w:right w:val="single" w:sz="4" w:space="0" w:color="000000"/>
            </w:tcBorders>
            <w:hideMark/>
          </w:tcPr>
          <w:p w14:paraId="60A997D3"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65326F10"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Практическая работа</w:t>
            </w:r>
          </w:p>
        </w:tc>
      </w:tr>
      <w:tr w:rsidR="00C51D1B" w:rsidRPr="00C51D1B" w14:paraId="03F7C25C"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38365891"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взаимодействия природы и общества в пределах отдельных территорий;</w:t>
            </w:r>
          </w:p>
        </w:tc>
        <w:tc>
          <w:tcPr>
            <w:tcW w:w="1559" w:type="dxa"/>
            <w:tcBorders>
              <w:top w:val="single" w:sz="4" w:space="0" w:color="000000"/>
              <w:left w:val="single" w:sz="4" w:space="0" w:color="000000"/>
              <w:bottom w:val="single" w:sz="4" w:space="0" w:color="000000"/>
              <w:right w:val="single" w:sz="4" w:space="0" w:color="000000"/>
            </w:tcBorders>
            <w:hideMark/>
          </w:tcPr>
          <w:p w14:paraId="17F097AF"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tc>
      </w:tr>
      <w:tr w:rsidR="00C51D1B" w:rsidRPr="00C51D1B" w14:paraId="577BEC44" w14:textId="77777777" w:rsidTr="00C51D1B">
        <w:trPr>
          <w:trHeight w:val="505"/>
        </w:trPr>
        <w:tc>
          <w:tcPr>
            <w:tcW w:w="8496" w:type="dxa"/>
            <w:tcBorders>
              <w:top w:val="single" w:sz="4" w:space="0" w:color="000000"/>
              <w:left w:val="single" w:sz="4" w:space="0" w:color="000000"/>
              <w:bottom w:val="single" w:sz="4" w:space="0" w:color="000000"/>
              <w:right w:val="single" w:sz="4" w:space="0" w:color="000000"/>
            </w:tcBorders>
            <w:hideMark/>
          </w:tcPr>
          <w:p w14:paraId="52E7F639" w14:textId="77777777" w:rsidR="00C51D1B" w:rsidRPr="00C51D1B" w:rsidRDefault="00C51D1B" w:rsidP="00C51D1B">
            <w:pPr>
              <w:tabs>
                <w:tab w:val="left" w:pos="3029"/>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559" w:type="dxa"/>
            <w:tcBorders>
              <w:top w:val="single" w:sz="4" w:space="0" w:color="000000"/>
              <w:left w:val="single" w:sz="4" w:space="0" w:color="000000"/>
              <w:bottom w:val="single" w:sz="4" w:space="0" w:color="000000"/>
              <w:right w:val="single" w:sz="4" w:space="0" w:color="000000"/>
            </w:tcBorders>
            <w:hideMark/>
          </w:tcPr>
          <w:p w14:paraId="27DDC864"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Устный опрос</w:t>
            </w:r>
          </w:p>
          <w:p w14:paraId="025D7C73" w14:textId="77777777" w:rsidR="00C51D1B" w:rsidRPr="00C51D1B" w:rsidRDefault="00C51D1B" w:rsidP="00C51D1B">
            <w:pPr>
              <w:spacing w:line="240" w:lineRule="exact"/>
              <w:ind w:left="110" w:right="-173"/>
              <w:jc w:val="center"/>
              <w:rPr>
                <w:rFonts w:ascii="Times New Roman" w:eastAsia="Times New Roman" w:hAnsi="Times New Roman"/>
              </w:rPr>
            </w:pPr>
            <w:r w:rsidRPr="00C51D1B">
              <w:rPr>
                <w:rFonts w:ascii="Times New Roman" w:eastAsia="Times New Roman" w:hAnsi="Times New Roman"/>
              </w:rPr>
              <w:t>Письменный контроль</w:t>
            </w:r>
          </w:p>
        </w:tc>
      </w:tr>
    </w:tbl>
    <w:p w14:paraId="4823D827" w14:textId="77777777" w:rsidR="00C51D1B" w:rsidRPr="00C51D1B" w:rsidRDefault="00C51D1B" w:rsidP="00C51D1B">
      <w:pPr>
        <w:tabs>
          <w:tab w:val="left" w:pos="0"/>
          <w:tab w:val="left" w:pos="2108"/>
        </w:tabs>
        <w:spacing w:line="256" w:lineRule="auto"/>
        <w:rPr>
          <w:rFonts w:ascii="Times New Roman" w:eastAsia="Calibri" w:hAnsi="Times New Roman" w:cs="Times New Roman"/>
          <w:sz w:val="24"/>
          <w:szCs w:val="24"/>
        </w:rPr>
      </w:pPr>
    </w:p>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2"/>
        <w:gridCol w:w="1563"/>
      </w:tblGrid>
      <w:tr w:rsidR="00C51D1B" w:rsidRPr="00C51D1B" w14:paraId="5E14D02D" w14:textId="77777777" w:rsidTr="00C51D1B">
        <w:trPr>
          <w:trHeight w:val="505"/>
        </w:trPr>
        <w:tc>
          <w:tcPr>
            <w:tcW w:w="8506"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22282CC8" w14:textId="77777777" w:rsidR="00C51D1B" w:rsidRPr="00C51D1B" w:rsidRDefault="00C51D1B" w:rsidP="00C51D1B">
            <w:pPr>
              <w:tabs>
                <w:tab w:val="left" w:pos="343"/>
              </w:tabs>
              <w:spacing w:after="4"/>
              <w:jc w:val="center"/>
              <w:rPr>
                <w:rFonts w:ascii="Times New Roman" w:eastAsia="Times New Roman" w:hAnsi="Times New Roman"/>
                <w:b/>
                <w:sz w:val="24"/>
                <w:szCs w:val="24"/>
                <w:lang w:val="ru-RU"/>
              </w:rPr>
            </w:pPr>
            <w:r w:rsidRPr="00C51D1B">
              <w:rPr>
                <w:rFonts w:ascii="Times New Roman" w:eastAsia="Times New Roman" w:hAnsi="Times New Roman"/>
                <w:b/>
                <w:sz w:val="24"/>
                <w:szCs w:val="24"/>
                <w:lang w:val="ru-RU"/>
              </w:rPr>
              <w:t>Итоговые планируемые результаты по биологии.</w:t>
            </w:r>
          </w:p>
          <w:p w14:paraId="7A4ABB9C" w14:textId="77777777" w:rsidR="00C51D1B" w:rsidRPr="00C51D1B" w:rsidRDefault="00C51D1B" w:rsidP="00C51D1B">
            <w:pPr>
              <w:tabs>
                <w:tab w:val="left" w:pos="343"/>
              </w:tabs>
              <w:spacing w:after="4"/>
              <w:jc w:val="center"/>
              <w:rPr>
                <w:rFonts w:ascii="Times New Roman" w:eastAsia="Times New Roman" w:hAnsi="Times New Roman"/>
                <w:b/>
                <w:sz w:val="24"/>
                <w:szCs w:val="24"/>
                <w:lang w:val="ru-RU"/>
              </w:rPr>
            </w:pPr>
            <w:r w:rsidRPr="00C51D1B">
              <w:rPr>
                <w:rFonts w:ascii="Times New Roman" w:eastAsia="Times New Roman" w:hAnsi="Times New Roman"/>
                <w:b/>
                <w:sz w:val="24"/>
                <w:szCs w:val="24"/>
                <w:lang w:val="ru-RU"/>
              </w:rPr>
              <w:t>Этап формирования: 8 класс</w:t>
            </w:r>
          </w:p>
          <w:p w14:paraId="200C5067" w14:textId="77777777" w:rsidR="00C51D1B" w:rsidRPr="00C51D1B" w:rsidRDefault="00C51D1B" w:rsidP="00C51D1B">
            <w:pPr>
              <w:spacing w:line="252" w:lineRule="exact"/>
              <w:ind w:left="272"/>
              <w:jc w:val="center"/>
              <w:rPr>
                <w:rFonts w:ascii="Times New Roman" w:eastAsia="Times New Roman" w:hAnsi="Times New Roman"/>
                <w:b/>
                <w:sz w:val="24"/>
                <w:szCs w:val="24"/>
                <w:lang w:val="ru-RU"/>
              </w:rPr>
            </w:pPr>
            <w:r w:rsidRPr="00C51D1B">
              <w:rPr>
                <w:rFonts w:ascii="Times New Roman" w:eastAsia="Times New Roman" w:hAnsi="Times New Roman"/>
                <w:b/>
                <w:sz w:val="24"/>
                <w:szCs w:val="24"/>
                <w:lang w:val="ru-RU"/>
              </w:rPr>
              <w:t xml:space="preserve">Список итоговых планируемых результатов:        </w:t>
            </w:r>
          </w:p>
        </w:tc>
        <w:tc>
          <w:tcPr>
            <w:tcW w:w="1564"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1375354B" w14:textId="77777777" w:rsidR="00C51D1B" w:rsidRPr="00C51D1B" w:rsidRDefault="00C51D1B" w:rsidP="00C51D1B">
            <w:pPr>
              <w:spacing w:line="252" w:lineRule="exact"/>
              <w:ind w:left="110" w:right="-1"/>
              <w:jc w:val="center"/>
              <w:rPr>
                <w:rFonts w:ascii="Times New Roman" w:eastAsia="Times New Roman" w:hAnsi="Times New Roman"/>
                <w:b/>
                <w:sz w:val="24"/>
                <w:szCs w:val="24"/>
              </w:rPr>
            </w:pPr>
            <w:r w:rsidRPr="00C51D1B">
              <w:rPr>
                <w:rFonts w:ascii="Times New Roman" w:eastAsia="Times New Roman" w:hAnsi="Times New Roman"/>
                <w:b/>
                <w:sz w:val="24"/>
                <w:szCs w:val="24"/>
              </w:rPr>
              <w:t>Способ</w:t>
            </w:r>
          </w:p>
          <w:p w14:paraId="128A48BA" w14:textId="77777777" w:rsidR="00C51D1B" w:rsidRPr="00C51D1B" w:rsidRDefault="00C51D1B" w:rsidP="00C51D1B">
            <w:pPr>
              <w:spacing w:line="252" w:lineRule="exact"/>
              <w:ind w:left="110" w:right="-1"/>
              <w:jc w:val="center"/>
              <w:rPr>
                <w:rFonts w:ascii="Times New Roman" w:eastAsia="Times New Roman" w:hAnsi="Times New Roman"/>
                <w:b/>
                <w:sz w:val="24"/>
                <w:szCs w:val="24"/>
              </w:rPr>
            </w:pPr>
            <w:r w:rsidRPr="00C51D1B">
              <w:rPr>
                <w:rFonts w:ascii="Times New Roman" w:eastAsia="Times New Roman" w:hAnsi="Times New Roman"/>
                <w:b/>
                <w:sz w:val="24"/>
                <w:szCs w:val="24"/>
              </w:rPr>
              <w:t>оценки</w:t>
            </w:r>
          </w:p>
        </w:tc>
      </w:tr>
      <w:tr w:rsidR="00C51D1B" w:rsidRPr="00C51D1B" w14:paraId="3BAA9C04" w14:textId="77777777" w:rsidTr="00C51D1B">
        <w:trPr>
          <w:trHeight w:val="254"/>
        </w:trPr>
        <w:tc>
          <w:tcPr>
            <w:tcW w:w="8506" w:type="dxa"/>
            <w:tcBorders>
              <w:top w:val="single" w:sz="4" w:space="0" w:color="000000"/>
              <w:left w:val="single" w:sz="4" w:space="0" w:color="000000"/>
              <w:bottom w:val="single" w:sz="4" w:space="0" w:color="000000"/>
              <w:right w:val="single" w:sz="4" w:space="0" w:color="000000"/>
            </w:tcBorders>
            <w:hideMark/>
          </w:tcPr>
          <w:p w14:paraId="5F83288F"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c>
          <w:tcPr>
            <w:tcW w:w="1564" w:type="dxa"/>
            <w:tcBorders>
              <w:top w:val="single" w:sz="4" w:space="0" w:color="000000"/>
              <w:left w:val="single" w:sz="4" w:space="0" w:color="000000"/>
              <w:bottom w:val="single" w:sz="4" w:space="0" w:color="000000"/>
              <w:right w:val="single" w:sz="4" w:space="0" w:color="000000"/>
            </w:tcBorders>
            <w:hideMark/>
          </w:tcPr>
          <w:p w14:paraId="45B7EA76" w14:textId="77777777" w:rsidR="00C51D1B" w:rsidRPr="00C51D1B" w:rsidRDefault="00C51D1B" w:rsidP="00C51D1B">
            <w:pPr>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18A0B5B5" w14:textId="77777777" w:rsidTr="00C51D1B">
        <w:trPr>
          <w:trHeight w:val="312"/>
        </w:trPr>
        <w:tc>
          <w:tcPr>
            <w:tcW w:w="8506" w:type="dxa"/>
            <w:tcBorders>
              <w:top w:val="single" w:sz="4" w:space="0" w:color="000000"/>
              <w:left w:val="single" w:sz="4" w:space="0" w:color="000000"/>
              <w:bottom w:val="single" w:sz="4" w:space="0" w:color="auto"/>
              <w:right w:val="single" w:sz="4" w:space="0" w:color="000000"/>
            </w:tcBorders>
            <w:hideMark/>
          </w:tcPr>
          <w:p w14:paraId="1B30158E"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вклада российских (в том числе Н.И.</w:t>
            </w:r>
            <w:r w:rsidRPr="00C51D1B">
              <w:rPr>
                <w:rFonts w:ascii="Times New Roman" w:hAnsi="Times New Roman"/>
                <w:sz w:val="24"/>
                <w:szCs w:val="24"/>
              </w:rPr>
              <w:t> </w:t>
            </w:r>
            <w:r w:rsidRPr="00C51D1B">
              <w:rPr>
                <w:rFonts w:ascii="Times New Roman" w:hAnsi="Times New Roman"/>
                <w:sz w:val="24"/>
                <w:szCs w:val="24"/>
                <w:lang w:val="ru-RU"/>
              </w:rPr>
              <w:t>Вавилов, И.В.</w:t>
            </w:r>
            <w:r w:rsidRPr="00C51D1B">
              <w:rPr>
                <w:rFonts w:ascii="Times New Roman" w:hAnsi="Times New Roman"/>
                <w:sz w:val="24"/>
                <w:szCs w:val="24"/>
              </w:rPr>
              <w:t> </w:t>
            </w:r>
            <w:r w:rsidRPr="00C51D1B">
              <w:rPr>
                <w:rFonts w:ascii="Times New Roman" w:hAnsi="Times New Roman"/>
                <w:sz w:val="24"/>
                <w:szCs w:val="24"/>
                <w:lang w:val="ru-RU"/>
              </w:rPr>
              <w:t>Мичурин) и зарубежных (в том числе К.</w:t>
            </w:r>
            <w:r w:rsidRPr="00C51D1B">
              <w:rPr>
                <w:rFonts w:ascii="Times New Roman" w:hAnsi="Times New Roman"/>
                <w:sz w:val="24"/>
                <w:szCs w:val="24"/>
              </w:rPr>
              <w:t> </w:t>
            </w:r>
            <w:r w:rsidRPr="00C51D1B">
              <w:rPr>
                <w:rFonts w:ascii="Times New Roman" w:hAnsi="Times New Roman"/>
                <w:sz w:val="24"/>
                <w:szCs w:val="24"/>
                <w:lang w:val="ru-RU"/>
              </w:rPr>
              <w:t>Линней, Л.</w:t>
            </w:r>
            <w:r w:rsidRPr="00C51D1B">
              <w:rPr>
                <w:rFonts w:ascii="Times New Roman" w:hAnsi="Times New Roman"/>
                <w:sz w:val="24"/>
                <w:szCs w:val="24"/>
              </w:rPr>
              <w:t> </w:t>
            </w:r>
            <w:r w:rsidRPr="00C51D1B">
              <w:rPr>
                <w:rFonts w:ascii="Times New Roman" w:hAnsi="Times New Roman"/>
                <w:sz w:val="24"/>
                <w:szCs w:val="24"/>
                <w:lang w:val="ru-RU"/>
              </w:rPr>
              <w:t>Пастер) учёных в развитие наук о растениях, грибах, лишайниках, бактериях;</w:t>
            </w:r>
          </w:p>
        </w:tc>
        <w:tc>
          <w:tcPr>
            <w:tcW w:w="1564" w:type="dxa"/>
            <w:tcBorders>
              <w:top w:val="single" w:sz="4" w:space="0" w:color="000000"/>
              <w:left w:val="single" w:sz="4" w:space="0" w:color="000000"/>
              <w:bottom w:val="single" w:sz="4" w:space="0" w:color="000000"/>
              <w:right w:val="single" w:sz="4" w:space="0" w:color="000000"/>
            </w:tcBorders>
            <w:hideMark/>
          </w:tcPr>
          <w:p w14:paraId="1EB7A2BC"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05EAB7FA"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389EE8D2" w14:textId="77777777" w:rsidTr="00C51D1B">
        <w:trPr>
          <w:trHeight w:val="506"/>
        </w:trPr>
        <w:tc>
          <w:tcPr>
            <w:tcW w:w="8506" w:type="dxa"/>
            <w:tcBorders>
              <w:top w:val="single" w:sz="4" w:space="0" w:color="auto"/>
              <w:left w:val="single" w:sz="4" w:space="0" w:color="auto"/>
              <w:bottom w:val="single" w:sz="4" w:space="0" w:color="auto"/>
              <w:right w:val="single" w:sz="4" w:space="0" w:color="auto"/>
            </w:tcBorders>
            <w:hideMark/>
          </w:tcPr>
          <w:p w14:paraId="6867A9F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c>
          <w:tcPr>
            <w:tcW w:w="1564" w:type="dxa"/>
            <w:tcBorders>
              <w:top w:val="single" w:sz="4" w:space="0" w:color="000000"/>
              <w:left w:val="single" w:sz="4" w:space="0" w:color="auto"/>
              <w:bottom w:val="single" w:sz="4" w:space="0" w:color="000000"/>
              <w:right w:val="single" w:sz="4" w:space="0" w:color="000000"/>
            </w:tcBorders>
          </w:tcPr>
          <w:p w14:paraId="6BF00799"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7260727D"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Терминологический диктант</w:t>
            </w:r>
          </w:p>
          <w:p w14:paraId="791513A0"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p>
        </w:tc>
      </w:tr>
      <w:tr w:rsidR="00C51D1B" w:rsidRPr="00C51D1B" w14:paraId="15538175" w14:textId="77777777" w:rsidTr="00C51D1B">
        <w:trPr>
          <w:trHeight w:val="346"/>
        </w:trPr>
        <w:tc>
          <w:tcPr>
            <w:tcW w:w="8506" w:type="dxa"/>
            <w:tcBorders>
              <w:top w:val="single" w:sz="4" w:space="0" w:color="000000"/>
              <w:left w:val="single" w:sz="4" w:space="0" w:color="000000"/>
              <w:bottom w:val="single" w:sz="4" w:space="0" w:color="000000"/>
              <w:right w:val="single" w:sz="4" w:space="0" w:color="000000"/>
            </w:tcBorders>
            <w:hideMark/>
          </w:tcPr>
          <w:p w14:paraId="43569854"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c>
          <w:tcPr>
            <w:tcW w:w="1564" w:type="dxa"/>
            <w:tcBorders>
              <w:top w:val="single" w:sz="4" w:space="0" w:color="000000"/>
              <w:left w:val="single" w:sz="4" w:space="0" w:color="000000"/>
              <w:bottom w:val="single" w:sz="4" w:space="0" w:color="000000"/>
              <w:right w:val="single" w:sz="4" w:space="0" w:color="000000"/>
            </w:tcBorders>
            <w:hideMark/>
          </w:tcPr>
          <w:p w14:paraId="6C1EB8C3" w14:textId="77777777" w:rsidR="00C51D1B" w:rsidRPr="00C51D1B" w:rsidRDefault="00C51D1B" w:rsidP="00C51D1B">
            <w:pPr>
              <w:spacing w:before="189" w:line="252" w:lineRule="exact"/>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71A30068" w14:textId="77777777" w:rsidR="00C51D1B" w:rsidRPr="00C51D1B" w:rsidRDefault="00C51D1B" w:rsidP="00C51D1B">
            <w:pPr>
              <w:spacing w:before="189" w:line="252" w:lineRule="exact"/>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63489BDA" w14:textId="77777777" w:rsidTr="00C51D1B">
        <w:trPr>
          <w:trHeight w:val="505"/>
        </w:trPr>
        <w:tc>
          <w:tcPr>
            <w:tcW w:w="8506" w:type="dxa"/>
            <w:tcBorders>
              <w:top w:val="single" w:sz="4" w:space="0" w:color="000000"/>
              <w:left w:val="single" w:sz="4" w:space="0" w:color="000000"/>
              <w:bottom w:val="single" w:sz="4" w:space="0" w:color="000000"/>
              <w:right w:val="single" w:sz="4" w:space="0" w:color="000000"/>
            </w:tcBorders>
            <w:hideMark/>
          </w:tcPr>
          <w:p w14:paraId="3F9A19BB"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выявлять признаки классов покрытосеменных или цветковых, семейств двудольных и однодольных растений;</w:t>
            </w:r>
          </w:p>
        </w:tc>
        <w:tc>
          <w:tcPr>
            <w:tcW w:w="1564" w:type="dxa"/>
            <w:tcBorders>
              <w:top w:val="single" w:sz="4" w:space="0" w:color="000000"/>
              <w:left w:val="single" w:sz="4" w:space="0" w:color="000000"/>
              <w:bottom w:val="single" w:sz="4" w:space="0" w:color="000000"/>
              <w:right w:val="single" w:sz="4" w:space="0" w:color="000000"/>
            </w:tcBorders>
            <w:hideMark/>
          </w:tcPr>
          <w:p w14:paraId="15D9E591"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6364CA3F" w14:textId="77777777" w:rsidTr="00C51D1B">
        <w:trPr>
          <w:trHeight w:val="398"/>
        </w:trPr>
        <w:tc>
          <w:tcPr>
            <w:tcW w:w="8506" w:type="dxa"/>
            <w:tcBorders>
              <w:top w:val="single" w:sz="4" w:space="0" w:color="000000"/>
              <w:left w:val="single" w:sz="4" w:space="0" w:color="000000"/>
              <w:bottom w:val="single" w:sz="4" w:space="0" w:color="000000"/>
              <w:right w:val="single" w:sz="4" w:space="0" w:color="000000"/>
            </w:tcBorders>
            <w:hideMark/>
          </w:tcPr>
          <w:p w14:paraId="738FF287"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c>
          <w:tcPr>
            <w:tcW w:w="1564" w:type="dxa"/>
            <w:tcBorders>
              <w:top w:val="single" w:sz="4" w:space="0" w:color="000000"/>
              <w:left w:val="single" w:sz="4" w:space="0" w:color="000000"/>
              <w:bottom w:val="single" w:sz="4" w:space="0" w:color="000000"/>
              <w:right w:val="single" w:sz="4" w:space="0" w:color="000000"/>
            </w:tcBorders>
            <w:hideMark/>
          </w:tcPr>
          <w:p w14:paraId="74581A4E"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72F60683"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4A57C81A"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2CAFBA11"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Borders>
              <w:top w:val="single" w:sz="4" w:space="0" w:color="000000"/>
              <w:left w:val="single" w:sz="4" w:space="0" w:color="000000"/>
              <w:bottom w:val="single" w:sz="4" w:space="0" w:color="000000"/>
              <w:right w:val="single" w:sz="4" w:space="0" w:color="000000"/>
            </w:tcBorders>
            <w:hideMark/>
          </w:tcPr>
          <w:p w14:paraId="6C81D638" w14:textId="77777777" w:rsidR="00C51D1B" w:rsidRPr="00C51D1B" w:rsidRDefault="00C51D1B" w:rsidP="00C51D1B">
            <w:pPr>
              <w:spacing w:line="240" w:lineRule="exact"/>
              <w:ind w:left="110" w:right="-1"/>
              <w:jc w:val="center"/>
              <w:rPr>
                <w:rFonts w:ascii="Times New Roman" w:eastAsia="Times New Roman" w:hAnsi="Times New Roman"/>
                <w:sz w:val="24"/>
                <w:szCs w:val="24"/>
                <w:lang w:val="ru-RU"/>
              </w:rPr>
            </w:pPr>
            <w:r w:rsidRPr="00C51D1B">
              <w:rPr>
                <w:rFonts w:ascii="Times New Roman" w:eastAsia="Times New Roman" w:hAnsi="Times New Roman"/>
                <w:sz w:val="24"/>
                <w:szCs w:val="24"/>
                <w:lang w:val="ru-RU"/>
              </w:rPr>
              <w:t>Устный опрос</w:t>
            </w:r>
          </w:p>
          <w:p w14:paraId="4C041D73" w14:textId="77777777" w:rsidR="00C51D1B" w:rsidRPr="00C51D1B" w:rsidRDefault="00C51D1B" w:rsidP="00C51D1B">
            <w:pPr>
              <w:spacing w:line="240" w:lineRule="exact"/>
              <w:ind w:left="110" w:right="-1"/>
              <w:jc w:val="center"/>
              <w:rPr>
                <w:rFonts w:ascii="Times New Roman" w:eastAsia="Times New Roman" w:hAnsi="Times New Roman"/>
                <w:sz w:val="24"/>
                <w:szCs w:val="24"/>
                <w:lang w:val="ru-RU"/>
              </w:rPr>
            </w:pPr>
            <w:r w:rsidRPr="00C51D1B">
              <w:rPr>
                <w:rFonts w:ascii="Times New Roman" w:eastAsia="Times New Roman" w:hAnsi="Times New Roman"/>
                <w:sz w:val="24"/>
                <w:szCs w:val="24"/>
                <w:lang w:val="ru-RU"/>
              </w:rPr>
              <w:t>Практическая работа</w:t>
            </w:r>
          </w:p>
          <w:p w14:paraId="54EAAF66" w14:textId="77777777" w:rsidR="00C51D1B" w:rsidRPr="00C51D1B" w:rsidRDefault="00C51D1B" w:rsidP="00C51D1B">
            <w:pPr>
              <w:spacing w:line="240" w:lineRule="exact"/>
              <w:ind w:left="110" w:right="-1"/>
              <w:jc w:val="center"/>
              <w:rPr>
                <w:rFonts w:ascii="Times New Roman" w:eastAsia="Times New Roman" w:hAnsi="Times New Roman"/>
                <w:sz w:val="24"/>
                <w:szCs w:val="24"/>
                <w:lang w:val="ru-RU"/>
              </w:rPr>
            </w:pPr>
            <w:r w:rsidRPr="00C51D1B">
              <w:rPr>
                <w:rFonts w:ascii="Times New Roman" w:eastAsia="Times New Roman" w:hAnsi="Times New Roman"/>
                <w:sz w:val="24"/>
                <w:szCs w:val="24"/>
                <w:lang w:val="ru-RU"/>
              </w:rPr>
              <w:t>Лабораторная работа</w:t>
            </w:r>
          </w:p>
        </w:tc>
      </w:tr>
      <w:tr w:rsidR="00C51D1B" w:rsidRPr="00C51D1B" w14:paraId="0DEB6053"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24A46470"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выделять существенные признаки строения и жизнедеятельности растений, бактерий, грибов, лишайников;</w:t>
            </w:r>
          </w:p>
        </w:tc>
        <w:tc>
          <w:tcPr>
            <w:tcW w:w="1564" w:type="dxa"/>
            <w:tcBorders>
              <w:top w:val="single" w:sz="4" w:space="0" w:color="000000"/>
              <w:left w:val="single" w:sz="4" w:space="0" w:color="000000"/>
              <w:bottom w:val="single" w:sz="4" w:space="0" w:color="000000"/>
              <w:right w:val="single" w:sz="4" w:space="0" w:color="000000"/>
            </w:tcBorders>
            <w:hideMark/>
          </w:tcPr>
          <w:p w14:paraId="51ADF21B"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192DD259"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63A4E881"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19DB0847"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проводить описание и сравнивать между собой растения, грибы, лишайники, бактерии по заданному плану, проводить выводы на основе сравнения;</w:t>
            </w:r>
          </w:p>
        </w:tc>
        <w:tc>
          <w:tcPr>
            <w:tcW w:w="1564" w:type="dxa"/>
            <w:tcBorders>
              <w:top w:val="single" w:sz="4" w:space="0" w:color="000000"/>
              <w:left w:val="single" w:sz="4" w:space="0" w:color="000000"/>
              <w:bottom w:val="single" w:sz="4" w:space="0" w:color="000000"/>
              <w:right w:val="single" w:sz="4" w:space="0" w:color="000000"/>
            </w:tcBorders>
            <w:hideMark/>
          </w:tcPr>
          <w:p w14:paraId="02D94125"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086D398E"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48788251"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описывать усложнение организации растений в ходе эволюции растительного мира на Земле;</w:t>
            </w:r>
          </w:p>
        </w:tc>
        <w:tc>
          <w:tcPr>
            <w:tcW w:w="1564" w:type="dxa"/>
            <w:tcBorders>
              <w:top w:val="single" w:sz="4" w:space="0" w:color="000000"/>
              <w:left w:val="single" w:sz="4" w:space="0" w:color="000000"/>
              <w:bottom w:val="single" w:sz="4" w:space="0" w:color="000000"/>
              <w:right w:val="single" w:sz="4" w:space="0" w:color="000000"/>
            </w:tcBorders>
            <w:hideMark/>
          </w:tcPr>
          <w:p w14:paraId="522C4C05"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13BF740B"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6145B8FA"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выявлять черты приспособленности растений к среде обитания, значение экологических факторов для растений;</w:t>
            </w:r>
          </w:p>
        </w:tc>
        <w:tc>
          <w:tcPr>
            <w:tcW w:w="1564" w:type="dxa"/>
            <w:tcBorders>
              <w:top w:val="single" w:sz="4" w:space="0" w:color="000000"/>
              <w:left w:val="single" w:sz="4" w:space="0" w:color="000000"/>
              <w:bottom w:val="single" w:sz="4" w:space="0" w:color="000000"/>
              <w:right w:val="single" w:sz="4" w:space="0" w:color="000000"/>
            </w:tcBorders>
            <w:hideMark/>
          </w:tcPr>
          <w:p w14:paraId="4AD63818"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1732D26E"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39A38C30"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32D398AC"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c>
          <w:tcPr>
            <w:tcW w:w="1564" w:type="dxa"/>
            <w:tcBorders>
              <w:top w:val="single" w:sz="4" w:space="0" w:color="000000"/>
              <w:left w:val="single" w:sz="4" w:space="0" w:color="000000"/>
              <w:bottom w:val="single" w:sz="4" w:space="0" w:color="000000"/>
              <w:right w:val="single" w:sz="4" w:space="0" w:color="000000"/>
            </w:tcBorders>
            <w:hideMark/>
          </w:tcPr>
          <w:p w14:paraId="7A94CDAE"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1AB61122"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5245F091"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tc>
        <w:tc>
          <w:tcPr>
            <w:tcW w:w="1564" w:type="dxa"/>
            <w:tcBorders>
              <w:top w:val="single" w:sz="4" w:space="0" w:color="000000"/>
              <w:left w:val="single" w:sz="4" w:space="0" w:color="000000"/>
              <w:bottom w:val="single" w:sz="4" w:space="0" w:color="000000"/>
              <w:right w:val="single" w:sz="4" w:space="0" w:color="000000"/>
            </w:tcBorders>
          </w:tcPr>
          <w:p w14:paraId="602AD06D"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658AD90F" w14:textId="77777777" w:rsidR="00C51D1B" w:rsidRPr="00C51D1B" w:rsidRDefault="00C51D1B" w:rsidP="00C51D1B">
            <w:pPr>
              <w:spacing w:line="250" w:lineRule="atLeast"/>
              <w:ind w:left="110" w:right="-1"/>
              <w:jc w:val="center"/>
              <w:rPr>
                <w:rFonts w:ascii="Times New Roman" w:eastAsia="Times New Roman" w:hAnsi="Times New Roman"/>
                <w:sz w:val="24"/>
                <w:szCs w:val="24"/>
              </w:rPr>
            </w:pPr>
          </w:p>
        </w:tc>
      </w:tr>
      <w:tr w:rsidR="00C51D1B" w:rsidRPr="00C51D1B" w14:paraId="0A22D1B3"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55BC026B"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lastRenderedPageBreak/>
              <w:t>раскрывать роль растений, грибов, лишайников, бактерий в природных сообществах, в хозяйственной деятельности человека и его повседневной жизни;</w:t>
            </w:r>
          </w:p>
        </w:tc>
        <w:tc>
          <w:tcPr>
            <w:tcW w:w="1564" w:type="dxa"/>
            <w:tcBorders>
              <w:top w:val="single" w:sz="4" w:space="0" w:color="000000"/>
              <w:left w:val="single" w:sz="4" w:space="0" w:color="000000"/>
              <w:bottom w:val="single" w:sz="4" w:space="0" w:color="000000"/>
              <w:right w:val="single" w:sz="4" w:space="0" w:color="000000"/>
            </w:tcBorders>
            <w:hideMark/>
          </w:tcPr>
          <w:p w14:paraId="28B59E23"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5A806155"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05DEA8DF" w14:textId="77777777" w:rsidTr="00C51D1B">
        <w:trPr>
          <w:trHeight w:val="315"/>
        </w:trPr>
        <w:tc>
          <w:tcPr>
            <w:tcW w:w="8506" w:type="dxa"/>
            <w:tcBorders>
              <w:top w:val="single" w:sz="4" w:space="0" w:color="000000"/>
              <w:left w:val="single" w:sz="4" w:space="0" w:color="000000"/>
              <w:bottom w:val="single" w:sz="4" w:space="0" w:color="000000"/>
              <w:right w:val="single" w:sz="4" w:space="0" w:color="000000"/>
            </w:tcBorders>
            <w:hideMark/>
          </w:tcPr>
          <w:p w14:paraId="74D36F01"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tc>
        <w:tc>
          <w:tcPr>
            <w:tcW w:w="1564" w:type="dxa"/>
            <w:tcBorders>
              <w:top w:val="single" w:sz="4" w:space="0" w:color="000000"/>
              <w:left w:val="single" w:sz="4" w:space="0" w:color="000000"/>
              <w:bottom w:val="single" w:sz="4" w:space="0" w:color="000000"/>
              <w:right w:val="single" w:sz="4" w:space="0" w:color="000000"/>
            </w:tcBorders>
            <w:hideMark/>
          </w:tcPr>
          <w:p w14:paraId="6E56754B"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0D85FB58"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4A0138C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c>
          <w:tcPr>
            <w:tcW w:w="1564" w:type="dxa"/>
            <w:tcBorders>
              <w:top w:val="single" w:sz="4" w:space="0" w:color="000000"/>
              <w:left w:val="single" w:sz="4" w:space="0" w:color="000000"/>
              <w:bottom w:val="single" w:sz="4" w:space="0" w:color="000000"/>
              <w:right w:val="single" w:sz="4" w:space="0" w:color="000000"/>
            </w:tcBorders>
            <w:hideMark/>
          </w:tcPr>
          <w:p w14:paraId="2BEBBB87"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3FED8024"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68081584"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Borders>
              <w:top w:val="single" w:sz="4" w:space="0" w:color="000000"/>
              <w:left w:val="single" w:sz="4" w:space="0" w:color="000000"/>
              <w:bottom w:val="single" w:sz="4" w:space="0" w:color="000000"/>
              <w:right w:val="single" w:sz="4" w:space="0" w:color="000000"/>
            </w:tcBorders>
            <w:hideMark/>
          </w:tcPr>
          <w:p w14:paraId="192E4BC9"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контроль</w:t>
            </w:r>
          </w:p>
          <w:p w14:paraId="201E27E7"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60CD909A"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1559B9E6"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 в другую;</w:t>
            </w:r>
          </w:p>
        </w:tc>
        <w:tc>
          <w:tcPr>
            <w:tcW w:w="1564" w:type="dxa"/>
            <w:tcBorders>
              <w:top w:val="single" w:sz="4" w:space="0" w:color="000000"/>
              <w:left w:val="single" w:sz="4" w:space="0" w:color="000000"/>
              <w:bottom w:val="single" w:sz="4" w:space="0" w:color="000000"/>
              <w:right w:val="single" w:sz="4" w:space="0" w:color="000000"/>
            </w:tcBorders>
            <w:hideMark/>
          </w:tcPr>
          <w:p w14:paraId="2E3D77B6"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07263BB7"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3F9D19D6"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49315BD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tc>
        <w:tc>
          <w:tcPr>
            <w:tcW w:w="1564" w:type="dxa"/>
            <w:tcBorders>
              <w:top w:val="single" w:sz="4" w:space="0" w:color="000000"/>
              <w:left w:val="single" w:sz="4" w:space="0" w:color="000000"/>
              <w:bottom w:val="single" w:sz="4" w:space="0" w:color="000000"/>
              <w:right w:val="single" w:sz="4" w:space="0" w:color="000000"/>
            </w:tcBorders>
            <w:hideMark/>
          </w:tcPr>
          <w:p w14:paraId="059CC5D6"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6A5E52D8"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bl>
    <w:p w14:paraId="08F4F9C4" w14:textId="77777777" w:rsidR="00C51D1B" w:rsidRPr="00C51D1B" w:rsidRDefault="00C51D1B" w:rsidP="00C51D1B">
      <w:pPr>
        <w:spacing w:line="276" w:lineRule="auto"/>
        <w:ind w:right="247"/>
        <w:jc w:val="center"/>
        <w:rPr>
          <w:rFonts w:ascii="Calibri" w:eastAsia="Calibri" w:hAnsi="Calibri" w:cs="Times New Roman"/>
        </w:rPr>
      </w:pPr>
      <w:r w:rsidRPr="00C51D1B">
        <w:rPr>
          <w:rFonts w:ascii="Times New Roman" w:eastAsia="Calibri" w:hAnsi="Times New Roman" w:cs="Times New Roman"/>
          <w:sz w:val="24"/>
          <w:szCs w:val="24"/>
        </w:rPr>
        <w:tab/>
      </w:r>
    </w:p>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2"/>
        <w:gridCol w:w="1563"/>
      </w:tblGrid>
      <w:tr w:rsidR="00C51D1B" w:rsidRPr="00C51D1B" w14:paraId="6541D8D0" w14:textId="77777777" w:rsidTr="00C51D1B">
        <w:trPr>
          <w:trHeight w:val="505"/>
        </w:trPr>
        <w:tc>
          <w:tcPr>
            <w:tcW w:w="8506"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391E9192" w14:textId="77777777" w:rsidR="00C51D1B" w:rsidRPr="00C51D1B" w:rsidRDefault="00C51D1B" w:rsidP="00C51D1B">
            <w:pPr>
              <w:tabs>
                <w:tab w:val="left" w:pos="343"/>
              </w:tabs>
              <w:spacing w:after="4"/>
              <w:jc w:val="center"/>
              <w:rPr>
                <w:rFonts w:ascii="Times New Roman" w:eastAsia="Times New Roman" w:hAnsi="Times New Roman"/>
                <w:b/>
                <w:sz w:val="24"/>
                <w:szCs w:val="24"/>
                <w:lang w:val="ru-RU"/>
              </w:rPr>
            </w:pPr>
            <w:r w:rsidRPr="00C51D1B">
              <w:rPr>
                <w:rFonts w:ascii="Times New Roman" w:eastAsia="Times New Roman" w:hAnsi="Times New Roman"/>
                <w:b/>
                <w:sz w:val="24"/>
                <w:szCs w:val="24"/>
                <w:lang w:val="ru-RU"/>
              </w:rPr>
              <w:t>Итоговые планируемые результаты по биологии.</w:t>
            </w:r>
          </w:p>
          <w:p w14:paraId="64C35ECF" w14:textId="77777777" w:rsidR="00C51D1B" w:rsidRPr="00C51D1B" w:rsidRDefault="00C51D1B" w:rsidP="00C51D1B">
            <w:pPr>
              <w:tabs>
                <w:tab w:val="left" w:pos="343"/>
              </w:tabs>
              <w:spacing w:after="4"/>
              <w:jc w:val="center"/>
              <w:rPr>
                <w:rFonts w:ascii="Times New Roman" w:eastAsia="Times New Roman" w:hAnsi="Times New Roman"/>
                <w:b/>
                <w:sz w:val="24"/>
                <w:szCs w:val="24"/>
                <w:lang w:val="ru-RU"/>
              </w:rPr>
            </w:pPr>
            <w:r w:rsidRPr="00C51D1B">
              <w:rPr>
                <w:rFonts w:ascii="Times New Roman" w:eastAsia="Times New Roman" w:hAnsi="Times New Roman"/>
                <w:b/>
                <w:sz w:val="24"/>
                <w:szCs w:val="24"/>
                <w:lang w:val="ru-RU"/>
              </w:rPr>
              <w:t>Этап формирования: 9 класс</w:t>
            </w:r>
          </w:p>
          <w:p w14:paraId="3619240F" w14:textId="77777777" w:rsidR="00C51D1B" w:rsidRPr="00C51D1B" w:rsidRDefault="00C51D1B" w:rsidP="00C51D1B">
            <w:pPr>
              <w:spacing w:line="252" w:lineRule="exact"/>
              <w:ind w:left="272"/>
              <w:jc w:val="center"/>
              <w:rPr>
                <w:rFonts w:ascii="Times New Roman" w:eastAsia="Times New Roman" w:hAnsi="Times New Roman"/>
                <w:b/>
                <w:sz w:val="24"/>
                <w:szCs w:val="24"/>
                <w:lang w:val="ru-RU"/>
              </w:rPr>
            </w:pPr>
            <w:r w:rsidRPr="00C51D1B">
              <w:rPr>
                <w:rFonts w:ascii="Times New Roman" w:eastAsia="Times New Roman" w:hAnsi="Times New Roman"/>
                <w:b/>
                <w:sz w:val="24"/>
                <w:szCs w:val="24"/>
                <w:lang w:val="ru-RU"/>
              </w:rPr>
              <w:t xml:space="preserve">Список итоговых планируемых результатов:        </w:t>
            </w:r>
          </w:p>
        </w:tc>
        <w:tc>
          <w:tcPr>
            <w:tcW w:w="1564"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7D892CC3" w14:textId="77777777" w:rsidR="00C51D1B" w:rsidRPr="00C51D1B" w:rsidRDefault="00C51D1B" w:rsidP="00C51D1B">
            <w:pPr>
              <w:spacing w:line="252" w:lineRule="exact"/>
              <w:ind w:left="110" w:right="-1"/>
              <w:jc w:val="center"/>
              <w:rPr>
                <w:rFonts w:ascii="Times New Roman" w:eastAsia="Times New Roman" w:hAnsi="Times New Roman"/>
                <w:b/>
                <w:sz w:val="24"/>
                <w:szCs w:val="24"/>
              </w:rPr>
            </w:pPr>
            <w:r w:rsidRPr="00C51D1B">
              <w:rPr>
                <w:rFonts w:ascii="Times New Roman" w:eastAsia="Times New Roman" w:hAnsi="Times New Roman"/>
                <w:b/>
                <w:sz w:val="24"/>
                <w:szCs w:val="24"/>
              </w:rPr>
              <w:t>Способ</w:t>
            </w:r>
          </w:p>
          <w:p w14:paraId="12872277" w14:textId="77777777" w:rsidR="00C51D1B" w:rsidRPr="00C51D1B" w:rsidRDefault="00C51D1B" w:rsidP="00C51D1B">
            <w:pPr>
              <w:spacing w:line="252" w:lineRule="exact"/>
              <w:ind w:left="110" w:right="-1"/>
              <w:jc w:val="center"/>
              <w:rPr>
                <w:rFonts w:ascii="Times New Roman" w:eastAsia="Times New Roman" w:hAnsi="Times New Roman"/>
                <w:b/>
                <w:sz w:val="24"/>
                <w:szCs w:val="24"/>
              </w:rPr>
            </w:pPr>
            <w:r w:rsidRPr="00C51D1B">
              <w:rPr>
                <w:rFonts w:ascii="Times New Roman" w:eastAsia="Times New Roman" w:hAnsi="Times New Roman"/>
                <w:b/>
                <w:sz w:val="24"/>
                <w:szCs w:val="24"/>
              </w:rPr>
              <w:t>оценки</w:t>
            </w:r>
          </w:p>
        </w:tc>
      </w:tr>
      <w:tr w:rsidR="00C51D1B" w:rsidRPr="00C51D1B" w14:paraId="6D69B65E" w14:textId="77777777" w:rsidTr="00C51D1B">
        <w:trPr>
          <w:trHeight w:val="254"/>
        </w:trPr>
        <w:tc>
          <w:tcPr>
            <w:tcW w:w="8506" w:type="dxa"/>
            <w:tcBorders>
              <w:top w:val="single" w:sz="4" w:space="0" w:color="000000"/>
              <w:left w:val="single" w:sz="4" w:space="0" w:color="000000"/>
              <w:bottom w:val="single" w:sz="4" w:space="0" w:color="000000"/>
              <w:right w:val="single" w:sz="4" w:space="0" w:color="000000"/>
            </w:tcBorders>
            <w:hideMark/>
          </w:tcPr>
          <w:p w14:paraId="2A279C80"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c>
          <w:tcPr>
            <w:tcW w:w="1564" w:type="dxa"/>
            <w:tcBorders>
              <w:top w:val="single" w:sz="4" w:space="0" w:color="000000"/>
              <w:left w:val="single" w:sz="4" w:space="0" w:color="000000"/>
              <w:bottom w:val="single" w:sz="4" w:space="0" w:color="000000"/>
              <w:right w:val="single" w:sz="4" w:space="0" w:color="000000"/>
            </w:tcBorders>
            <w:hideMark/>
          </w:tcPr>
          <w:p w14:paraId="4CAB946B" w14:textId="77777777" w:rsidR="00C51D1B" w:rsidRPr="00C51D1B" w:rsidRDefault="00C51D1B" w:rsidP="00C51D1B">
            <w:pPr>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0EFEE14C" w14:textId="77777777" w:rsidTr="00C51D1B">
        <w:trPr>
          <w:trHeight w:val="312"/>
        </w:trPr>
        <w:tc>
          <w:tcPr>
            <w:tcW w:w="8506" w:type="dxa"/>
            <w:tcBorders>
              <w:top w:val="single" w:sz="4" w:space="0" w:color="000000"/>
              <w:left w:val="single" w:sz="4" w:space="0" w:color="000000"/>
              <w:bottom w:val="single" w:sz="4" w:space="0" w:color="auto"/>
              <w:right w:val="single" w:sz="4" w:space="0" w:color="000000"/>
            </w:tcBorders>
            <w:hideMark/>
          </w:tcPr>
          <w:p w14:paraId="0B862AC3"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c>
          <w:tcPr>
            <w:tcW w:w="1564" w:type="dxa"/>
            <w:tcBorders>
              <w:top w:val="single" w:sz="4" w:space="0" w:color="000000"/>
              <w:left w:val="single" w:sz="4" w:space="0" w:color="000000"/>
              <w:bottom w:val="single" w:sz="4" w:space="0" w:color="000000"/>
              <w:right w:val="single" w:sz="4" w:space="0" w:color="000000"/>
            </w:tcBorders>
            <w:hideMark/>
          </w:tcPr>
          <w:p w14:paraId="352342FF"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24CE0768"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7F3F742B" w14:textId="77777777" w:rsidTr="00C51D1B">
        <w:trPr>
          <w:trHeight w:val="506"/>
        </w:trPr>
        <w:tc>
          <w:tcPr>
            <w:tcW w:w="8506" w:type="dxa"/>
            <w:tcBorders>
              <w:top w:val="single" w:sz="4" w:space="0" w:color="auto"/>
              <w:left w:val="single" w:sz="4" w:space="0" w:color="auto"/>
              <w:bottom w:val="single" w:sz="4" w:space="0" w:color="auto"/>
              <w:right w:val="single" w:sz="4" w:space="0" w:color="auto"/>
            </w:tcBorders>
            <w:hideMark/>
          </w:tcPr>
          <w:p w14:paraId="6315E32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приводить примеры вклада российских (в том числе И.</w:t>
            </w:r>
            <w:r w:rsidRPr="00C51D1B">
              <w:rPr>
                <w:rFonts w:ascii="Times New Roman" w:hAnsi="Times New Roman"/>
                <w:sz w:val="24"/>
                <w:szCs w:val="24"/>
              </w:rPr>
              <w:t> </w:t>
            </w:r>
            <w:r w:rsidRPr="00C51D1B">
              <w:rPr>
                <w:rFonts w:ascii="Times New Roman" w:hAnsi="Times New Roman"/>
                <w:sz w:val="24"/>
                <w:szCs w:val="24"/>
                <w:lang w:val="ru-RU"/>
              </w:rPr>
              <w:t>М. Сеченов, И.П.</w:t>
            </w:r>
            <w:r w:rsidRPr="00C51D1B">
              <w:rPr>
                <w:rFonts w:ascii="Times New Roman" w:hAnsi="Times New Roman"/>
                <w:sz w:val="24"/>
                <w:szCs w:val="24"/>
              </w:rPr>
              <w:t> </w:t>
            </w:r>
            <w:r w:rsidRPr="00C51D1B">
              <w:rPr>
                <w:rFonts w:ascii="Times New Roman" w:hAnsi="Times New Roman"/>
                <w:sz w:val="24"/>
                <w:szCs w:val="24"/>
                <w:lang w:val="ru-RU"/>
              </w:rPr>
              <w:t>Павлов, И.И.</w:t>
            </w:r>
            <w:r w:rsidRPr="00C51D1B">
              <w:rPr>
                <w:rFonts w:ascii="Times New Roman" w:hAnsi="Times New Roman"/>
                <w:sz w:val="24"/>
                <w:szCs w:val="24"/>
              </w:rPr>
              <w:t> </w:t>
            </w:r>
            <w:r w:rsidRPr="00C51D1B">
              <w:rPr>
                <w:rFonts w:ascii="Times New Roman" w:hAnsi="Times New Roman"/>
                <w:sz w:val="24"/>
                <w:szCs w:val="24"/>
                <w:lang w:val="ru-RU"/>
              </w:rPr>
              <w:t>Мечников, А.А.</w:t>
            </w:r>
            <w:r w:rsidRPr="00C51D1B">
              <w:rPr>
                <w:rFonts w:ascii="Times New Roman" w:hAnsi="Times New Roman"/>
                <w:sz w:val="24"/>
                <w:szCs w:val="24"/>
              </w:rPr>
              <w:t> </w:t>
            </w:r>
            <w:r w:rsidRPr="00C51D1B">
              <w:rPr>
                <w:rFonts w:ascii="Times New Roman" w:hAnsi="Times New Roman"/>
                <w:sz w:val="24"/>
                <w:szCs w:val="24"/>
                <w:lang w:val="ru-RU"/>
              </w:rPr>
              <w:t>Ухтомский, П.К.</w:t>
            </w:r>
            <w:r w:rsidRPr="00C51D1B">
              <w:rPr>
                <w:rFonts w:ascii="Times New Roman" w:hAnsi="Times New Roman"/>
                <w:sz w:val="24"/>
                <w:szCs w:val="24"/>
              </w:rPr>
              <w:t> </w:t>
            </w:r>
            <w:r w:rsidRPr="00C51D1B">
              <w:rPr>
                <w:rFonts w:ascii="Times New Roman" w:hAnsi="Times New Roman"/>
                <w:sz w:val="24"/>
                <w:szCs w:val="24"/>
                <w:lang w:val="ru-RU"/>
              </w:rPr>
              <w:t>Анохин) и зарубежных (в том числе У.</w:t>
            </w:r>
            <w:r w:rsidRPr="00C51D1B">
              <w:rPr>
                <w:rFonts w:ascii="Times New Roman" w:hAnsi="Times New Roman"/>
                <w:sz w:val="24"/>
                <w:szCs w:val="24"/>
              </w:rPr>
              <w:t> </w:t>
            </w:r>
            <w:r w:rsidRPr="00C51D1B">
              <w:rPr>
                <w:rFonts w:ascii="Times New Roman" w:hAnsi="Times New Roman"/>
                <w:sz w:val="24"/>
                <w:szCs w:val="24"/>
                <w:lang w:val="ru-RU"/>
              </w:rPr>
              <w:t>Гарвей, К.</w:t>
            </w:r>
            <w:r w:rsidRPr="00C51D1B">
              <w:rPr>
                <w:rFonts w:ascii="Times New Roman" w:hAnsi="Times New Roman"/>
                <w:sz w:val="24"/>
                <w:szCs w:val="24"/>
              </w:rPr>
              <w:t> </w:t>
            </w:r>
            <w:r w:rsidRPr="00C51D1B">
              <w:rPr>
                <w:rFonts w:ascii="Times New Roman" w:hAnsi="Times New Roman"/>
                <w:sz w:val="24"/>
                <w:szCs w:val="24"/>
                <w:lang w:val="ru-RU"/>
              </w:rPr>
              <w:t>Бернар, Л.</w:t>
            </w:r>
            <w:r w:rsidRPr="00C51D1B">
              <w:rPr>
                <w:rFonts w:ascii="Times New Roman" w:hAnsi="Times New Roman"/>
                <w:sz w:val="24"/>
                <w:szCs w:val="24"/>
              </w:rPr>
              <w:t> </w:t>
            </w:r>
            <w:r w:rsidRPr="00C51D1B">
              <w:rPr>
                <w:rFonts w:ascii="Times New Roman" w:hAnsi="Times New Roman"/>
                <w:sz w:val="24"/>
                <w:szCs w:val="24"/>
                <w:lang w:val="ru-RU"/>
              </w:rPr>
              <w:t>Пастер, Ч.</w:t>
            </w:r>
            <w:r w:rsidRPr="00C51D1B">
              <w:rPr>
                <w:rFonts w:ascii="Times New Roman" w:hAnsi="Times New Roman"/>
                <w:sz w:val="24"/>
                <w:szCs w:val="24"/>
              </w:rPr>
              <w:t> </w:t>
            </w:r>
            <w:r w:rsidRPr="00C51D1B">
              <w:rPr>
                <w:rFonts w:ascii="Times New Roman" w:hAnsi="Times New Roman"/>
                <w:sz w:val="24"/>
                <w:szCs w:val="24"/>
                <w:lang w:val="ru-RU"/>
              </w:rPr>
              <w:t>Дарвин) учёных в развитие представлений о происхождении, строении, жизнедеятельности, поведении, экологии человека;</w:t>
            </w:r>
          </w:p>
        </w:tc>
        <w:tc>
          <w:tcPr>
            <w:tcW w:w="1564" w:type="dxa"/>
            <w:tcBorders>
              <w:top w:val="single" w:sz="4" w:space="0" w:color="000000"/>
              <w:left w:val="single" w:sz="4" w:space="0" w:color="auto"/>
              <w:bottom w:val="single" w:sz="4" w:space="0" w:color="000000"/>
              <w:right w:val="single" w:sz="4" w:space="0" w:color="000000"/>
            </w:tcBorders>
            <w:hideMark/>
          </w:tcPr>
          <w:p w14:paraId="59B7E7AB" w14:textId="77777777" w:rsidR="00C51D1B" w:rsidRPr="00C51D1B" w:rsidRDefault="00C51D1B" w:rsidP="00C51D1B">
            <w:pPr>
              <w:spacing w:before="1" w:line="238"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5E45E754" w14:textId="77777777" w:rsidTr="00C51D1B">
        <w:trPr>
          <w:trHeight w:val="346"/>
        </w:trPr>
        <w:tc>
          <w:tcPr>
            <w:tcW w:w="8506" w:type="dxa"/>
            <w:tcBorders>
              <w:top w:val="single" w:sz="4" w:space="0" w:color="000000"/>
              <w:left w:val="single" w:sz="4" w:space="0" w:color="000000"/>
              <w:bottom w:val="single" w:sz="4" w:space="0" w:color="000000"/>
              <w:right w:val="single" w:sz="4" w:space="0" w:color="000000"/>
            </w:tcBorders>
            <w:hideMark/>
          </w:tcPr>
          <w:p w14:paraId="405888C9"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c>
          <w:tcPr>
            <w:tcW w:w="1564" w:type="dxa"/>
            <w:tcBorders>
              <w:top w:val="single" w:sz="4" w:space="0" w:color="000000"/>
              <w:left w:val="single" w:sz="4" w:space="0" w:color="000000"/>
              <w:bottom w:val="single" w:sz="4" w:space="0" w:color="000000"/>
              <w:right w:val="single" w:sz="4" w:space="0" w:color="000000"/>
            </w:tcBorders>
            <w:hideMark/>
          </w:tcPr>
          <w:p w14:paraId="1F8467E7" w14:textId="77777777" w:rsidR="00C51D1B" w:rsidRPr="00C51D1B" w:rsidRDefault="00C51D1B" w:rsidP="00C51D1B">
            <w:pPr>
              <w:spacing w:before="189" w:line="252" w:lineRule="exact"/>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3592DD70" w14:textId="77777777" w:rsidR="00C51D1B" w:rsidRPr="00C51D1B" w:rsidRDefault="00C51D1B" w:rsidP="00C51D1B">
            <w:pPr>
              <w:spacing w:before="189" w:line="252" w:lineRule="exact"/>
              <w:ind w:right="-1"/>
              <w:jc w:val="center"/>
              <w:rPr>
                <w:rFonts w:ascii="Times New Roman" w:eastAsia="Times New Roman" w:hAnsi="Times New Roman"/>
                <w:sz w:val="24"/>
                <w:szCs w:val="24"/>
              </w:rPr>
            </w:pPr>
            <w:r w:rsidRPr="00C51D1B">
              <w:rPr>
                <w:rFonts w:ascii="Times New Roman" w:eastAsia="Times New Roman" w:hAnsi="Times New Roman"/>
                <w:sz w:val="24"/>
                <w:szCs w:val="24"/>
              </w:rPr>
              <w:t>Терминологический диктант</w:t>
            </w:r>
          </w:p>
        </w:tc>
      </w:tr>
      <w:tr w:rsidR="00C51D1B" w:rsidRPr="00C51D1B" w14:paraId="225DCC40" w14:textId="77777777" w:rsidTr="00C51D1B">
        <w:trPr>
          <w:trHeight w:val="505"/>
        </w:trPr>
        <w:tc>
          <w:tcPr>
            <w:tcW w:w="8506" w:type="dxa"/>
            <w:tcBorders>
              <w:top w:val="single" w:sz="4" w:space="0" w:color="000000"/>
              <w:left w:val="single" w:sz="4" w:space="0" w:color="000000"/>
              <w:bottom w:val="single" w:sz="4" w:space="0" w:color="000000"/>
              <w:right w:val="single" w:sz="4" w:space="0" w:color="000000"/>
            </w:tcBorders>
            <w:hideMark/>
          </w:tcPr>
          <w:p w14:paraId="3AC872F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c>
          <w:tcPr>
            <w:tcW w:w="1564" w:type="dxa"/>
            <w:tcBorders>
              <w:top w:val="single" w:sz="4" w:space="0" w:color="000000"/>
              <w:left w:val="single" w:sz="4" w:space="0" w:color="000000"/>
              <w:bottom w:val="single" w:sz="4" w:space="0" w:color="000000"/>
              <w:right w:val="single" w:sz="4" w:space="0" w:color="000000"/>
            </w:tcBorders>
            <w:hideMark/>
          </w:tcPr>
          <w:p w14:paraId="36EEFAFE"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091FC1E3"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206D54CA" w14:textId="77777777" w:rsidTr="00C51D1B">
        <w:trPr>
          <w:trHeight w:val="398"/>
        </w:trPr>
        <w:tc>
          <w:tcPr>
            <w:tcW w:w="8506" w:type="dxa"/>
            <w:tcBorders>
              <w:top w:val="single" w:sz="4" w:space="0" w:color="000000"/>
              <w:left w:val="single" w:sz="4" w:space="0" w:color="000000"/>
              <w:bottom w:val="single" w:sz="4" w:space="0" w:color="000000"/>
              <w:right w:val="single" w:sz="4" w:space="0" w:color="000000"/>
            </w:tcBorders>
            <w:hideMark/>
          </w:tcPr>
          <w:p w14:paraId="0371823A"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 xml:space="preserve">сравнивать клетки разных тканей, групп тканей, органы, системы органов </w:t>
            </w:r>
            <w:r w:rsidRPr="00C51D1B">
              <w:rPr>
                <w:rFonts w:ascii="Times New Roman" w:hAnsi="Times New Roman"/>
                <w:sz w:val="24"/>
                <w:szCs w:val="24"/>
                <w:lang w:val="ru-RU"/>
              </w:rPr>
              <w:lastRenderedPageBreak/>
              <w:t>человека; процессы жизнедеятельности организма человека, проводить выводы на основе сравнения;</w:t>
            </w:r>
          </w:p>
        </w:tc>
        <w:tc>
          <w:tcPr>
            <w:tcW w:w="1564" w:type="dxa"/>
            <w:tcBorders>
              <w:top w:val="single" w:sz="4" w:space="0" w:color="000000"/>
              <w:left w:val="single" w:sz="4" w:space="0" w:color="000000"/>
              <w:bottom w:val="single" w:sz="4" w:space="0" w:color="000000"/>
              <w:right w:val="single" w:sz="4" w:space="0" w:color="000000"/>
            </w:tcBorders>
            <w:hideMark/>
          </w:tcPr>
          <w:p w14:paraId="349DAFC8"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lastRenderedPageBreak/>
              <w:t xml:space="preserve">Устный </w:t>
            </w:r>
            <w:r w:rsidRPr="00C51D1B">
              <w:rPr>
                <w:rFonts w:ascii="Times New Roman" w:eastAsia="Times New Roman" w:hAnsi="Times New Roman"/>
                <w:sz w:val="24"/>
                <w:szCs w:val="24"/>
              </w:rPr>
              <w:lastRenderedPageBreak/>
              <w:t>опрос</w:t>
            </w:r>
          </w:p>
        </w:tc>
      </w:tr>
      <w:tr w:rsidR="00C51D1B" w:rsidRPr="00C51D1B" w14:paraId="2EBEA919"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1D5A87A7"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tc>
        <w:tc>
          <w:tcPr>
            <w:tcW w:w="1564" w:type="dxa"/>
            <w:tcBorders>
              <w:top w:val="single" w:sz="4" w:space="0" w:color="000000"/>
              <w:left w:val="single" w:sz="4" w:space="0" w:color="000000"/>
              <w:bottom w:val="single" w:sz="4" w:space="0" w:color="000000"/>
              <w:right w:val="single" w:sz="4" w:space="0" w:color="000000"/>
            </w:tcBorders>
            <w:hideMark/>
          </w:tcPr>
          <w:p w14:paraId="3512C2F9"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2BCE91DE"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 xml:space="preserve">Тест </w:t>
            </w:r>
          </w:p>
        </w:tc>
      </w:tr>
      <w:tr w:rsidR="00C51D1B" w:rsidRPr="00C51D1B" w14:paraId="11B59475"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6369E771"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c>
          <w:tcPr>
            <w:tcW w:w="1564" w:type="dxa"/>
            <w:tcBorders>
              <w:top w:val="single" w:sz="4" w:space="0" w:color="000000"/>
              <w:left w:val="single" w:sz="4" w:space="0" w:color="000000"/>
              <w:bottom w:val="single" w:sz="4" w:space="0" w:color="000000"/>
              <w:right w:val="single" w:sz="4" w:space="0" w:color="000000"/>
            </w:tcBorders>
            <w:hideMark/>
          </w:tcPr>
          <w:p w14:paraId="70E0BF34"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79140FF8"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0C8C5869"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7E0D0D9D"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c>
          <w:tcPr>
            <w:tcW w:w="1564" w:type="dxa"/>
            <w:tcBorders>
              <w:top w:val="single" w:sz="4" w:space="0" w:color="000000"/>
              <w:left w:val="single" w:sz="4" w:space="0" w:color="000000"/>
              <w:bottom w:val="single" w:sz="4" w:space="0" w:color="000000"/>
              <w:right w:val="single" w:sz="4" w:space="0" w:color="000000"/>
            </w:tcBorders>
            <w:hideMark/>
          </w:tcPr>
          <w:p w14:paraId="55D03A51"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305A200D"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0D3B93DF"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7F2864C5"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tc>
        <w:tc>
          <w:tcPr>
            <w:tcW w:w="1564" w:type="dxa"/>
            <w:tcBorders>
              <w:top w:val="single" w:sz="4" w:space="0" w:color="000000"/>
              <w:left w:val="single" w:sz="4" w:space="0" w:color="000000"/>
              <w:bottom w:val="single" w:sz="4" w:space="0" w:color="000000"/>
              <w:right w:val="single" w:sz="4" w:space="0" w:color="000000"/>
            </w:tcBorders>
            <w:hideMark/>
          </w:tcPr>
          <w:p w14:paraId="4BAED559"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4FC0B8C2"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41A49200"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объяснять нейрогуморальную регуляцию процессов жизнедеятельности организма человека;</w:t>
            </w:r>
          </w:p>
        </w:tc>
        <w:tc>
          <w:tcPr>
            <w:tcW w:w="1564" w:type="dxa"/>
            <w:tcBorders>
              <w:top w:val="single" w:sz="4" w:space="0" w:color="000000"/>
              <w:left w:val="single" w:sz="4" w:space="0" w:color="000000"/>
              <w:bottom w:val="single" w:sz="4" w:space="0" w:color="000000"/>
              <w:right w:val="single" w:sz="4" w:space="0" w:color="000000"/>
            </w:tcBorders>
            <w:hideMark/>
          </w:tcPr>
          <w:p w14:paraId="6181E87C"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01D3FB40" w14:textId="77777777" w:rsidTr="00C51D1B">
        <w:trPr>
          <w:trHeight w:val="506"/>
        </w:trPr>
        <w:tc>
          <w:tcPr>
            <w:tcW w:w="8506" w:type="dxa"/>
            <w:tcBorders>
              <w:top w:val="single" w:sz="4" w:space="0" w:color="000000"/>
              <w:left w:val="single" w:sz="4" w:space="0" w:color="000000"/>
              <w:bottom w:val="single" w:sz="4" w:space="0" w:color="000000"/>
              <w:right w:val="single" w:sz="4" w:space="0" w:color="000000"/>
            </w:tcBorders>
            <w:hideMark/>
          </w:tcPr>
          <w:p w14:paraId="2F7CD0E8"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c>
          <w:tcPr>
            <w:tcW w:w="1564" w:type="dxa"/>
            <w:tcBorders>
              <w:top w:val="single" w:sz="4" w:space="0" w:color="000000"/>
              <w:left w:val="single" w:sz="4" w:space="0" w:color="000000"/>
              <w:bottom w:val="single" w:sz="4" w:space="0" w:color="000000"/>
              <w:right w:val="single" w:sz="4" w:space="0" w:color="000000"/>
            </w:tcBorders>
            <w:hideMark/>
          </w:tcPr>
          <w:p w14:paraId="6267135E"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275EFB1B" w14:textId="77777777" w:rsidR="00C51D1B" w:rsidRPr="00C51D1B" w:rsidRDefault="00C51D1B" w:rsidP="00C51D1B">
            <w:pPr>
              <w:spacing w:line="240" w:lineRule="exac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5BB75DE8"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3C5A81D2"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c>
          <w:tcPr>
            <w:tcW w:w="1564" w:type="dxa"/>
            <w:tcBorders>
              <w:top w:val="single" w:sz="4" w:space="0" w:color="000000"/>
              <w:left w:val="single" w:sz="4" w:space="0" w:color="000000"/>
              <w:bottom w:val="single" w:sz="4" w:space="0" w:color="000000"/>
              <w:right w:val="single" w:sz="4" w:space="0" w:color="000000"/>
            </w:tcBorders>
          </w:tcPr>
          <w:p w14:paraId="77331846" w14:textId="77777777" w:rsidR="00C51D1B" w:rsidRPr="00C51D1B" w:rsidRDefault="00C51D1B" w:rsidP="00C51D1B">
            <w:pPr>
              <w:spacing w:before="2"/>
              <w:ind w:right="-1"/>
              <w:jc w:val="center"/>
              <w:rPr>
                <w:rFonts w:ascii="Times New Roman" w:eastAsia="Times New Roman" w:hAnsi="Times New Roman"/>
                <w:sz w:val="24"/>
                <w:szCs w:val="24"/>
                <w:lang w:val="ru-RU"/>
              </w:rPr>
            </w:pPr>
          </w:p>
          <w:p w14:paraId="7E37351B" w14:textId="77777777" w:rsidR="00C51D1B" w:rsidRPr="00C51D1B" w:rsidRDefault="00C51D1B" w:rsidP="00C51D1B">
            <w:pPr>
              <w:spacing w:line="250" w:lineRule="atLeas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контроль</w:t>
            </w:r>
          </w:p>
          <w:p w14:paraId="26FD3A6E" w14:textId="77777777" w:rsidR="00C51D1B" w:rsidRPr="00C51D1B" w:rsidRDefault="00C51D1B" w:rsidP="00C51D1B">
            <w:pPr>
              <w:spacing w:line="250" w:lineRule="atLeast"/>
              <w:ind w:left="110" w:right="-1"/>
              <w:jc w:val="center"/>
              <w:rPr>
                <w:rFonts w:ascii="Times New Roman" w:eastAsia="Times New Roman" w:hAnsi="Times New Roman"/>
                <w:sz w:val="24"/>
                <w:szCs w:val="24"/>
              </w:rPr>
            </w:pPr>
            <w:r w:rsidRPr="00C51D1B">
              <w:rPr>
                <w:rFonts w:ascii="Times New Roman" w:eastAsia="Times New Roman" w:hAnsi="Times New Roman"/>
                <w:sz w:val="24"/>
                <w:szCs w:val="24"/>
              </w:rPr>
              <w:t xml:space="preserve">Тест </w:t>
            </w:r>
          </w:p>
        </w:tc>
      </w:tr>
      <w:tr w:rsidR="00C51D1B" w:rsidRPr="00C51D1B" w14:paraId="79047B5A"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249A8638"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c>
          <w:tcPr>
            <w:tcW w:w="1564" w:type="dxa"/>
            <w:tcBorders>
              <w:top w:val="single" w:sz="4" w:space="0" w:color="000000"/>
              <w:left w:val="single" w:sz="4" w:space="0" w:color="000000"/>
              <w:bottom w:val="single" w:sz="4" w:space="0" w:color="000000"/>
              <w:right w:val="single" w:sz="4" w:space="0" w:color="000000"/>
            </w:tcBorders>
            <w:hideMark/>
          </w:tcPr>
          <w:p w14:paraId="571BCC43"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p w14:paraId="60780FD6"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Лабораторная работа</w:t>
            </w:r>
          </w:p>
        </w:tc>
      </w:tr>
      <w:tr w:rsidR="00C51D1B" w:rsidRPr="00C51D1B" w14:paraId="11E35AF9" w14:textId="77777777" w:rsidTr="00C51D1B">
        <w:trPr>
          <w:trHeight w:val="315"/>
        </w:trPr>
        <w:tc>
          <w:tcPr>
            <w:tcW w:w="8506" w:type="dxa"/>
            <w:tcBorders>
              <w:top w:val="single" w:sz="4" w:space="0" w:color="000000"/>
              <w:left w:val="single" w:sz="4" w:space="0" w:color="000000"/>
              <w:bottom w:val="single" w:sz="4" w:space="0" w:color="000000"/>
              <w:right w:val="single" w:sz="4" w:space="0" w:color="000000"/>
            </w:tcBorders>
            <w:hideMark/>
          </w:tcPr>
          <w:p w14:paraId="3BFD1A24"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c>
          <w:tcPr>
            <w:tcW w:w="1564" w:type="dxa"/>
            <w:tcBorders>
              <w:top w:val="single" w:sz="4" w:space="0" w:color="000000"/>
              <w:left w:val="single" w:sz="4" w:space="0" w:color="000000"/>
              <w:bottom w:val="single" w:sz="4" w:space="0" w:color="000000"/>
              <w:right w:val="single" w:sz="4" w:space="0" w:color="000000"/>
            </w:tcBorders>
            <w:hideMark/>
          </w:tcPr>
          <w:p w14:paraId="77E0A706"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00748A1E"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5462C7B2"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5A25AD2B" w14:textId="77777777" w:rsidR="00C51D1B" w:rsidRPr="00C51D1B" w:rsidRDefault="00C51D1B" w:rsidP="00C51D1B">
            <w:pPr>
              <w:tabs>
                <w:tab w:val="left" w:pos="3345"/>
              </w:tabs>
              <w:spacing w:line="276" w:lineRule="auto"/>
              <w:ind w:right="6"/>
              <w:jc w:val="both"/>
              <w:rPr>
                <w:rFonts w:ascii="Times New Roman" w:hAnsi="Times New Roman"/>
                <w:sz w:val="24"/>
                <w:szCs w:val="24"/>
                <w:lang w:val="ru-RU"/>
              </w:rPr>
            </w:pPr>
            <w:r w:rsidRPr="00C51D1B">
              <w:rPr>
                <w:rFonts w:ascii="Times New Roman" w:hAnsi="Times New Roman"/>
                <w:sz w:val="24"/>
                <w:szCs w:val="24"/>
                <w:lang w:val="ru-RU"/>
              </w:rPr>
              <w:t xml:space="preserve">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c>
          <w:tcPr>
            <w:tcW w:w="1564" w:type="dxa"/>
            <w:tcBorders>
              <w:top w:val="single" w:sz="4" w:space="0" w:color="000000"/>
              <w:left w:val="single" w:sz="4" w:space="0" w:color="000000"/>
              <w:bottom w:val="single" w:sz="4" w:space="0" w:color="000000"/>
              <w:right w:val="single" w:sz="4" w:space="0" w:color="000000"/>
            </w:tcBorders>
            <w:hideMark/>
          </w:tcPr>
          <w:p w14:paraId="72711E20"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789DAF80"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r w:rsidR="00C51D1B" w:rsidRPr="00C51D1B" w14:paraId="30EB1E61"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6C93DDCA"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c>
          <w:tcPr>
            <w:tcW w:w="1564" w:type="dxa"/>
            <w:tcBorders>
              <w:top w:val="single" w:sz="4" w:space="0" w:color="000000"/>
              <w:left w:val="single" w:sz="4" w:space="0" w:color="000000"/>
              <w:bottom w:val="single" w:sz="4" w:space="0" w:color="000000"/>
              <w:right w:val="single" w:sz="4" w:space="0" w:color="000000"/>
            </w:tcBorders>
            <w:hideMark/>
          </w:tcPr>
          <w:p w14:paraId="7FB07E52"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6E59661D"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46F93C31"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c>
          <w:tcPr>
            <w:tcW w:w="1564" w:type="dxa"/>
            <w:tcBorders>
              <w:top w:val="single" w:sz="4" w:space="0" w:color="000000"/>
              <w:left w:val="single" w:sz="4" w:space="0" w:color="000000"/>
              <w:bottom w:val="single" w:sz="4" w:space="0" w:color="000000"/>
              <w:right w:val="single" w:sz="4" w:space="0" w:color="000000"/>
            </w:tcBorders>
            <w:hideMark/>
          </w:tcPr>
          <w:p w14:paraId="6286EC2E"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6D1F8C61"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57B17308"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76AF508E"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tc>
        <w:tc>
          <w:tcPr>
            <w:tcW w:w="1564" w:type="dxa"/>
            <w:tcBorders>
              <w:top w:val="single" w:sz="4" w:space="0" w:color="000000"/>
              <w:left w:val="single" w:sz="4" w:space="0" w:color="000000"/>
              <w:bottom w:val="single" w:sz="4" w:space="0" w:color="000000"/>
              <w:right w:val="single" w:sz="4" w:space="0" w:color="000000"/>
            </w:tcBorders>
            <w:hideMark/>
          </w:tcPr>
          <w:p w14:paraId="3EB258B0"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5B013094"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Защита проекта</w:t>
            </w:r>
          </w:p>
        </w:tc>
      </w:tr>
      <w:tr w:rsidR="00C51D1B" w:rsidRPr="00C51D1B" w14:paraId="46799235"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4D96EEDE"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lastRenderedPageBreak/>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c>
          <w:tcPr>
            <w:tcW w:w="1564" w:type="dxa"/>
            <w:tcBorders>
              <w:top w:val="single" w:sz="4" w:space="0" w:color="000000"/>
              <w:left w:val="single" w:sz="4" w:space="0" w:color="000000"/>
              <w:bottom w:val="single" w:sz="4" w:space="0" w:color="000000"/>
              <w:right w:val="single" w:sz="4" w:space="0" w:color="000000"/>
            </w:tcBorders>
            <w:hideMark/>
          </w:tcPr>
          <w:p w14:paraId="3256A93E" w14:textId="77777777" w:rsidR="00C51D1B" w:rsidRPr="00C51D1B" w:rsidRDefault="00C51D1B" w:rsidP="00C51D1B">
            <w:pPr>
              <w:spacing w:before="2"/>
              <w:ind w:right="-1"/>
              <w:jc w:val="center"/>
              <w:rPr>
                <w:rFonts w:ascii="Times New Roman" w:eastAsia="Times New Roman" w:hAnsi="Times New Roman"/>
                <w:sz w:val="24"/>
                <w:szCs w:val="24"/>
                <w:lang w:val="ru-RU"/>
              </w:rPr>
            </w:pPr>
            <w:r w:rsidRPr="00C51D1B">
              <w:rPr>
                <w:rFonts w:ascii="Times New Roman" w:eastAsia="Times New Roman" w:hAnsi="Times New Roman"/>
                <w:sz w:val="24"/>
                <w:szCs w:val="24"/>
                <w:lang w:val="ru-RU"/>
              </w:rPr>
              <w:t>Устный опрос</w:t>
            </w:r>
          </w:p>
          <w:p w14:paraId="41A78D42" w14:textId="77777777" w:rsidR="00C51D1B" w:rsidRPr="00C51D1B" w:rsidRDefault="00C51D1B" w:rsidP="00C51D1B">
            <w:pPr>
              <w:spacing w:before="2"/>
              <w:ind w:right="-1"/>
              <w:jc w:val="center"/>
              <w:rPr>
                <w:rFonts w:ascii="Times New Roman" w:eastAsia="Times New Roman" w:hAnsi="Times New Roman"/>
                <w:sz w:val="24"/>
                <w:szCs w:val="24"/>
                <w:lang w:val="ru-RU"/>
              </w:rPr>
            </w:pPr>
            <w:r w:rsidRPr="00C51D1B">
              <w:rPr>
                <w:rFonts w:ascii="Times New Roman" w:eastAsia="Times New Roman" w:hAnsi="Times New Roman"/>
                <w:sz w:val="24"/>
                <w:szCs w:val="24"/>
                <w:lang w:val="ru-RU"/>
              </w:rPr>
              <w:t>Наблюдение</w:t>
            </w:r>
          </w:p>
          <w:p w14:paraId="53E2FFBB" w14:textId="77777777" w:rsidR="00C51D1B" w:rsidRPr="00C51D1B" w:rsidRDefault="00C51D1B" w:rsidP="00C51D1B">
            <w:pPr>
              <w:spacing w:before="2"/>
              <w:ind w:right="-1"/>
              <w:jc w:val="center"/>
              <w:rPr>
                <w:rFonts w:ascii="Times New Roman" w:eastAsia="Times New Roman" w:hAnsi="Times New Roman"/>
                <w:sz w:val="24"/>
                <w:szCs w:val="24"/>
                <w:lang w:val="ru-RU"/>
              </w:rPr>
            </w:pPr>
            <w:r w:rsidRPr="00C51D1B">
              <w:rPr>
                <w:rFonts w:ascii="Times New Roman" w:eastAsia="Times New Roman" w:hAnsi="Times New Roman"/>
                <w:sz w:val="24"/>
                <w:szCs w:val="24"/>
                <w:lang w:val="ru-RU"/>
              </w:rPr>
              <w:t>Практическая работа</w:t>
            </w:r>
          </w:p>
        </w:tc>
      </w:tr>
      <w:tr w:rsidR="00C51D1B" w:rsidRPr="00C51D1B" w14:paraId="2E530A5C"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40EADCF6"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c>
          <w:tcPr>
            <w:tcW w:w="1564" w:type="dxa"/>
            <w:tcBorders>
              <w:top w:val="single" w:sz="4" w:space="0" w:color="000000"/>
              <w:left w:val="single" w:sz="4" w:space="0" w:color="000000"/>
              <w:bottom w:val="single" w:sz="4" w:space="0" w:color="000000"/>
              <w:right w:val="single" w:sz="4" w:space="0" w:color="000000"/>
            </w:tcBorders>
            <w:hideMark/>
          </w:tcPr>
          <w:p w14:paraId="0D2B9DD1"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5D52033C"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tc>
      </w:tr>
      <w:tr w:rsidR="00C51D1B" w:rsidRPr="00C51D1B" w14:paraId="20E027CF"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42C14509"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tc>
        <w:tc>
          <w:tcPr>
            <w:tcW w:w="1564" w:type="dxa"/>
            <w:tcBorders>
              <w:top w:val="single" w:sz="4" w:space="0" w:color="000000"/>
              <w:left w:val="single" w:sz="4" w:space="0" w:color="000000"/>
              <w:bottom w:val="single" w:sz="4" w:space="0" w:color="000000"/>
              <w:right w:val="single" w:sz="4" w:space="0" w:color="000000"/>
            </w:tcBorders>
            <w:hideMark/>
          </w:tcPr>
          <w:p w14:paraId="0B824D67"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tc>
      </w:tr>
      <w:tr w:rsidR="00C51D1B" w:rsidRPr="00C51D1B" w14:paraId="2789FB54" w14:textId="77777777" w:rsidTr="00C51D1B">
        <w:trPr>
          <w:trHeight w:val="339"/>
        </w:trPr>
        <w:tc>
          <w:tcPr>
            <w:tcW w:w="8506" w:type="dxa"/>
            <w:tcBorders>
              <w:top w:val="single" w:sz="4" w:space="0" w:color="000000"/>
              <w:left w:val="single" w:sz="4" w:space="0" w:color="000000"/>
              <w:bottom w:val="single" w:sz="4" w:space="0" w:color="000000"/>
              <w:right w:val="single" w:sz="4" w:space="0" w:color="000000"/>
            </w:tcBorders>
            <w:hideMark/>
          </w:tcPr>
          <w:p w14:paraId="5263FD4D" w14:textId="77777777" w:rsidR="00C51D1B" w:rsidRPr="00C51D1B" w:rsidRDefault="00C51D1B" w:rsidP="00C51D1B">
            <w:pPr>
              <w:tabs>
                <w:tab w:val="left" w:pos="3345"/>
              </w:tabs>
              <w:spacing w:line="276" w:lineRule="auto"/>
              <w:ind w:right="6" w:firstLine="567"/>
              <w:jc w:val="both"/>
              <w:rPr>
                <w:rFonts w:ascii="Times New Roman" w:hAnsi="Times New Roman"/>
                <w:sz w:val="24"/>
                <w:szCs w:val="24"/>
                <w:lang w:val="ru-RU"/>
              </w:rPr>
            </w:pPr>
            <w:r w:rsidRPr="00C51D1B">
              <w:rPr>
                <w:rFonts w:ascii="Times New Roman" w:hAnsi="Times New Roman"/>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tc>
        <w:tc>
          <w:tcPr>
            <w:tcW w:w="1564" w:type="dxa"/>
            <w:tcBorders>
              <w:top w:val="single" w:sz="4" w:space="0" w:color="000000"/>
              <w:left w:val="single" w:sz="4" w:space="0" w:color="000000"/>
              <w:bottom w:val="single" w:sz="4" w:space="0" w:color="000000"/>
              <w:right w:val="single" w:sz="4" w:space="0" w:color="000000"/>
            </w:tcBorders>
            <w:hideMark/>
          </w:tcPr>
          <w:p w14:paraId="60F9494A"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567D7F50" w14:textId="77777777" w:rsidR="00C51D1B" w:rsidRPr="00C51D1B" w:rsidRDefault="00C51D1B" w:rsidP="00C51D1B">
            <w:pPr>
              <w:spacing w:before="2"/>
              <w:ind w:right="-1"/>
              <w:jc w:val="center"/>
              <w:rPr>
                <w:rFonts w:ascii="Times New Roman" w:eastAsia="Times New Roman" w:hAnsi="Times New Roman"/>
                <w:sz w:val="24"/>
                <w:szCs w:val="24"/>
              </w:rPr>
            </w:pPr>
            <w:r w:rsidRPr="00C51D1B">
              <w:rPr>
                <w:rFonts w:ascii="Times New Roman" w:eastAsia="Times New Roman" w:hAnsi="Times New Roman"/>
                <w:sz w:val="24"/>
                <w:szCs w:val="24"/>
              </w:rPr>
              <w:t>Письменный контроль</w:t>
            </w:r>
          </w:p>
        </w:tc>
      </w:tr>
    </w:tbl>
    <w:p w14:paraId="737B8221" w14:textId="77777777" w:rsidR="00C51D1B" w:rsidRPr="00C51D1B" w:rsidRDefault="00C51D1B" w:rsidP="00C51D1B">
      <w:pPr>
        <w:spacing w:line="256" w:lineRule="auto"/>
        <w:rPr>
          <w:rFonts w:ascii="Calibri" w:eastAsia="Calibri" w:hAnsi="Calibri" w:cs="Times New Roman"/>
        </w:rPr>
      </w:pPr>
    </w:p>
    <w:p w14:paraId="643C2A2A"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bookmarkStart w:id="2" w:name="_Hlk175837243"/>
      <w:r w:rsidRPr="00C51D1B">
        <w:rPr>
          <w:rFonts w:ascii="Times New Roman" w:eastAsia="Calibri" w:hAnsi="Times New Roman" w:cs="Times New Roman"/>
          <w:b/>
          <w:bCs/>
          <w:sz w:val="24"/>
          <w:szCs w:val="24"/>
        </w:rPr>
        <w:t>2</w:t>
      </w:r>
      <w:r w:rsidRPr="00C51D1B">
        <w:rPr>
          <w:rFonts w:ascii="Times New Roman" w:eastAsia="Calibri" w:hAnsi="Times New Roman" w:cs="Times New Roman"/>
          <w:sz w:val="24"/>
          <w:szCs w:val="24"/>
        </w:rPr>
        <w:t>.</w:t>
      </w:r>
      <w:r w:rsidRPr="00C51D1B">
        <w:rPr>
          <w:rFonts w:ascii="Times New Roman" w:eastAsia="Calibri" w:hAnsi="Times New Roman" w:cs="Times New Roman"/>
          <w:b/>
          <w:sz w:val="24"/>
        </w:rPr>
        <w:t>Требования</w:t>
      </w:r>
      <w:r w:rsidRPr="00C51D1B">
        <w:rPr>
          <w:rFonts w:ascii="Times New Roman" w:eastAsia="Calibri" w:hAnsi="Times New Roman" w:cs="Times New Roman"/>
          <w:b/>
          <w:spacing w:val="-6"/>
          <w:sz w:val="24"/>
        </w:rPr>
        <w:t xml:space="preserve"> </w:t>
      </w:r>
      <w:r w:rsidRPr="00C51D1B">
        <w:rPr>
          <w:rFonts w:ascii="Times New Roman" w:eastAsia="Calibri" w:hAnsi="Times New Roman" w:cs="Times New Roman"/>
          <w:b/>
          <w:sz w:val="24"/>
        </w:rPr>
        <w:t>к</w:t>
      </w:r>
      <w:r w:rsidRPr="00C51D1B">
        <w:rPr>
          <w:rFonts w:ascii="Times New Roman" w:eastAsia="Calibri" w:hAnsi="Times New Roman" w:cs="Times New Roman"/>
          <w:b/>
          <w:spacing w:val="-4"/>
          <w:sz w:val="24"/>
        </w:rPr>
        <w:t xml:space="preserve"> </w:t>
      </w:r>
      <w:r w:rsidRPr="00C51D1B">
        <w:rPr>
          <w:rFonts w:ascii="Times New Roman" w:eastAsia="Calibri" w:hAnsi="Times New Roman" w:cs="Times New Roman"/>
          <w:b/>
          <w:sz w:val="24"/>
        </w:rPr>
        <w:t>выставлению</w:t>
      </w:r>
      <w:r w:rsidRPr="00C51D1B">
        <w:rPr>
          <w:rFonts w:ascii="Times New Roman" w:eastAsia="Calibri" w:hAnsi="Times New Roman" w:cs="Times New Roman"/>
          <w:b/>
          <w:spacing w:val="-5"/>
          <w:sz w:val="24"/>
        </w:rPr>
        <w:t xml:space="preserve"> </w:t>
      </w:r>
      <w:r w:rsidRPr="00C51D1B">
        <w:rPr>
          <w:rFonts w:ascii="Times New Roman" w:eastAsia="Calibri" w:hAnsi="Times New Roman" w:cs="Times New Roman"/>
          <w:b/>
          <w:sz w:val="24"/>
        </w:rPr>
        <w:t>отметок</w:t>
      </w:r>
      <w:r w:rsidRPr="00C51D1B">
        <w:rPr>
          <w:rFonts w:ascii="Times New Roman" w:eastAsia="Calibri" w:hAnsi="Times New Roman" w:cs="Times New Roman"/>
          <w:b/>
          <w:spacing w:val="-4"/>
          <w:sz w:val="24"/>
        </w:rPr>
        <w:t xml:space="preserve"> </w:t>
      </w:r>
      <w:r w:rsidRPr="00C51D1B">
        <w:rPr>
          <w:rFonts w:ascii="Times New Roman" w:eastAsia="Calibri" w:hAnsi="Times New Roman" w:cs="Times New Roman"/>
          <w:b/>
          <w:sz w:val="24"/>
        </w:rPr>
        <w:t>за</w:t>
      </w:r>
      <w:r w:rsidRPr="00C51D1B">
        <w:rPr>
          <w:rFonts w:ascii="Times New Roman" w:eastAsia="Calibri" w:hAnsi="Times New Roman" w:cs="Times New Roman"/>
          <w:b/>
          <w:spacing w:val="-7"/>
          <w:sz w:val="24"/>
        </w:rPr>
        <w:t xml:space="preserve"> </w:t>
      </w:r>
      <w:r w:rsidRPr="00C51D1B">
        <w:rPr>
          <w:rFonts w:ascii="Times New Roman" w:eastAsia="Calibri" w:hAnsi="Times New Roman" w:cs="Times New Roman"/>
          <w:b/>
          <w:sz w:val="24"/>
        </w:rPr>
        <w:t>промежуточную</w:t>
      </w:r>
      <w:r w:rsidRPr="00C51D1B">
        <w:rPr>
          <w:rFonts w:ascii="Times New Roman" w:eastAsia="Calibri" w:hAnsi="Times New Roman" w:cs="Times New Roman"/>
          <w:b/>
          <w:spacing w:val="-4"/>
          <w:sz w:val="24"/>
        </w:rPr>
        <w:t xml:space="preserve"> </w:t>
      </w:r>
      <w:r w:rsidRPr="00C51D1B">
        <w:rPr>
          <w:rFonts w:ascii="Times New Roman" w:eastAsia="Calibri" w:hAnsi="Times New Roman" w:cs="Times New Roman"/>
          <w:b/>
          <w:spacing w:val="-2"/>
          <w:sz w:val="24"/>
        </w:rPr>
        <w:t>аттестацию</w:t>
      </w:r>
      <w:bookmarkEnd w:id="2"/>
      <w:r w:rsidRPr="00C51D1B">
        <w:rPr>
          <w:rFonts w:ascii="Times New Roman" w:eastAsia="Calibri" w:hAnsi="Times New Roman" w:cs="Times New Roman"/>
          <w:b/>
          <w:spacing w:val="-2"/>
          <w:sz w:val="24"/>
        </w:rPr>
        <w:t>.</w:t>
      </w:r>
    </w:p>
    <w:p w14:paraId="732A88F6"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Основными формами проверки знаний и умений учащихся по биологии являются письменная контрольная работа, тестирование и устный опрос. </w:t>
      </w:r>
    </w:p>
    <w:p w14:paraId="41D5414C"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D36EB3C"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2EEB227B"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0D969FAE"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66788544"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биологически грамотны и отличаются последовательностью и аккуратностью. </w:t>
      </w:r>
    </w:p>
    <w:p w14:paraId="389D5E3E"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08353084"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7B92F012"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Критерии ошибок: </w:t>
      </w:r>
    </w:p>
    <w:p w14:paraId="4F10E49D"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w:t>
      </w:r>
      <w:r w:rsidRPr="00C51D1B">
        <w:rPr>
          <w:rFonts w:ascii="Times New Roman" w:eastAsia="Calibri" w:hAnsi="Times New Roman" w:cs="Times New Roman"/>
          <w:sz w:val="24"/>
          <w:szCs w:val="24"/>
        </w:rPr>
        <w:lastRenderedPageBreak/>
        <w:t xml:space="preserve">незнание ответов на вопросы, рассматриваемых в учебниках, а также ошибки, если они не являются опиской; </w:t>
      </w:r>
    </w:p>
    <w:p w14:paraId="561F4176" w14:textId="77777777" w:rsidR="00C51D1B" w:rsidRPr="00C51D1B" w:rsidRDefault="00C51D1B" w:rsidP="00C51D1B">
      <w:pPr>
        <w:spacing w:after="0" w:line="276" w:lineRule="auto"/>
        <w:ind w:firstLine="567"/>
        <w:jc w:val="both"/>
        <w:rPr>
          <w:rFonts w:ascii="Times New Roman" w:eastAsia="Calibri" w:hAnsi="Times New Roman" w:cs="Times New Roman"/>
          <w:i/>
          <w:iCs/>
          <w:sz w:val="24"/>
          <w:szCs w:val="24"/>
        </w:rPr>
      </w:pPr>
      <w:r w:rsidRPr="00C51D1B">
        <w:rPr>
          <w:rFonts w:ascii="Times New Roman" w:eastAsia="Calibri" w:hAnsi="Times New Roman" w:cs="Times New Roman"/>
          <w:i/>
          <w:iCs/>
          <w:sz w:val="24"/>
          <w:szCs w:val="24"/>
        </w:rPr>
        <w:t>Для устных ответов определяются следующие критерии оценок:</w:t>
      </w:r>
    </w:p>
    <w:p w14:paraId="081F3153"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Ответ оценивается </w:t>
      </w:r>
      <w:r w:rsidRPr="00C51D1B">
        <w:rPr>
          <w:rFonts w:ascii="Times New Roman" w:eastAsia="Calibri" w:hAnsi="Times New Roman" w:cs="Times New Roman"/>
          <w:b/>
          <w:bCs/>
          <w:sz w:val="24"/>
          <w:szCs w:val="24"/>
        </w:rPr>
        <w:t>отметкой «5»</w:t>
      </w:r>
      <w:r w:rsidRPr="00C51D1B">
        <w:rPr>
          <w:rFonts w:ascii="Times New Roman" w:eastAsia="Calibri" w:hAnsi="Times New Roman" w:cs="Times New Roman"/>
          <w:sz w:val="24"/>
          <w:szCs w:val="24"/>
        </w:rPr>
        <w:t xml:space="preserve">, если ученик: </w:t>
      </w:r>
    </w:p>
    <w:p w14:paraId="2FB3EE62" w14:textId="77777777" w:rsidR="00C51D1B" w:rsidRPr="00C51D1B" w:rsidRDefault="00C51D1B" w:rsidP="00C51D1B">
      <w:pPr>
        <w:numPr>
          <w:ilvl w:val="0"/>
          <w:numId w:val="1"/>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полно раскрыл содержание материала в объеме, предусмотренном программой и учебником, </w:t>
      </w:r>
    </w:p>
    <w:p w14:paraId="24CCE60B" w14:textId="77777777" w:rsidR="00C51D1B" w:rsidRPr="00C51D1B" w:rsidRDefault="00C51D1B" w:rsidP="00C51D1B">
      <w:pPr>
        <w:numPr>
          <w:ilvl w:val="0"/>
          <w:numId w:val="1"/>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изложил материал грамотным языком в определенной логической последовательности, точно используя биологическую терминологию и символику; </w:t>
      </w:r>
    </w:p>
    <w:p w14:paraId="63A1EF90" w14:textId="77777777" w:rsidR="00C51D1B" w:rsidRPr="00C51D1B" w:rsidRDefault="00C51D1B" w:rsidP="00C51D1B">
      <w:pPr>
        <w:numPr>
          <w:ilvl w:val="0"/>
          <w:numId w:val="1"/>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правильно ориентируется по рисункам, схемам, сопутствующие ответу; </w:t>
      </w:r>
    </w:p>
    <w:p w14:paraId="567050A9" w14:textId="77777777" w:rsidR="00C51D1B" w:rsidRPr="00C51D1B" w:rsidRDefault="00C51D1B" w:rsidP="00C51D1B">
      <w:pPr>
        <w:numPr>
          <w:ilvl w:val="0"/>
          <w:numId w:val="1"/>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показал умение иллюстрировать теоретические положения конкретными примерами, применять их в новой ситуации при выполнении практического задания; </w:t>
      </w:r>
    </w:p>
    <w:p w14:paraId="2DD34C12" w14:textId="77777777" w:rsidR="00C51D1B" w:rsidRPr="00C51D1B" w:rsidRDefault="00C51D1B" w:rsidP="00C51D1B">
      <w:pPr>
        <w:numPr>
          <w:ilvl w:val="0"/>
          <w:numId w:val="1"/>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продемонстрировал усвоение ранее изученных сопутствующих вопросов, сформированность и устойчивость используемых при отработке умений и навыков; </w:t>
      </w:r>
    </w:p>
    <w:p w14:paraId="1E1A1EDD" w14:textId="77777777" w:rsidR="00C51D1B" w:rsidRPr="00C51D1B" w:rsidRDefault="00C51D1B" w:rsidP="00C51D1B">
      <w:pPr>
        <w:numPr>
          <w:ilvl w:val="0"/>
          <w:numId w:val="1"/>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отвечал самостоятельно без наводящих вопросов учителя; </w:t>
      </w:r>
    </w:p>
    <w:p w14:paraId="6B1ED355" w14:textId="77777777" w:rsidR="00C51D1B" w:rsidRPr="00C51D1B" w:rsidRDefault="00C51D1B" w:rsidP="00C51D1B">
      <w:pPr>
        <w:numPr>
          <w:ilvl w:val="0"/>
          <w:numId w:val="1"/>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систематически демонстрирует знание пройденного материала и знания сверх программы для данного класса. </w:t>
      </w:r>
    </w:p>
    <w:p w14:paraId="189E55EC"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Ответ оценивается </w:t>
      </w:r>
      <w:r w:rsidRPr="00C51D1B">
        <w:rPr>
          <w:rFonts w:ascii="Times New Roman" w:eastAsia="Calibri" w:hAnsi="Times New Roman" w:cs="Times New Roman"/>
          <w:b/>
          <w:bCs/>
          <w:sz w:val="24"/>
          <w:szCs w:val="24"/>
        </w:rPr>
        <w:t>отметкой «4»</w:t>
      </w:r>
      <w:r w:rsidRPr="00C51D1B">
        <w:rPr>
          <w:rFonts w:ascii="Times New Roman" w:eastAsia="Calibri"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0D5303E6" w14:textId="77777777" w:rsidR="00C51D1B" w:rsidRPr="00C51D1B" w:rsidRDefault="00C51D1B" w:rsidP="00C51D1B">
      <w:pPr>
        <w:numPr>
          <w:ilvl w:val="0"/>
          <w:numId w:val="2"/>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в изложении допущены небольшие пробелы, не исказившие м </w:t>
      </w:r>
    </w:p>
    <w:p w14:paraId="44C934C5" w14:textId="77777777" w:rsidR="00C51D1B" w:rsidRPr="00C51D1B" w:rsidRDefault="00C51D1B" w:rsidP="00C51D1B">
      <w:pPr>
        <w:numPr>
          <w:ilvl w:val="0"/>
          <w:numId w:val="2"/>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биологическое содержание ответа; </w:t>
      </w:r>
    </w:p>
    <w:p w14:paraId="75FA3577" w14:textId="77777777" w:rsidR="00C51D1B" w:rsidRPr="00C51D1B" w:rsidRDefault="00C51D1B" w:rsidP="00C51D1B">
      <w:pPr>
        <w:numPr>
          <w:ilvl w:val="0"/>
          <w:numId w:val="2"/>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1AE21683" w14:textId="77777777" w:rsidR="00C51D1B" w:rsidRPr="00C51D1B" w:rsidRDefault="00C51D1B" w:rsidP="00C51D1B">
      <w:pPr>
        <w:numPr>
          <w:ilvl w:val="0"/>
          <w:numId w:val="2"/>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E8651DD"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Отметка «3»</w:t>
      </w:r>
      <w:r w:rsidRPr="00C51D1B">
        <w:rPr>
          <w:rFonts w:ascii="Times New Roman" w:eastAsia="Calibri" w:hAnsi="Times New Roman" w:cs="Times New Roman"/>
          <w:sz w:val="24"/>
          <w:szCs w:val="24"/>
        </w:rPr>
        <w:t xml:space="preserve"> ставится в следующих случаях: </w:t>
      </w:r>
    </w:p>
    <w:p w14:paraId="31FF86EB" w14:textId="77777777" w:rsidR="00C51D1B" w:rsidRPr="00C51D1B" w:rsidRDefault="00C51D1B" w:rsidP="00C51D1B">
      <w:pPr>
        <w:numPr>
          <w:ilvl w:val="0"/>
          <w:numId w:val="3"/>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биологической подготовке учащихся»); </w:t>
      </w:r>
    </w:p>
    <w:p w14:paraId="32E7B41F" w14:textId="77777777" w:rsidR="00C51D1B" w:rsidRPr="00C51D1B" w:rsidRDefault="00C51D1B" w:rsidP="00C51D1B">
      <w:pPr>
        <w:numPr>
          <w:ilvl w:val="0"/>
          <w:numId w:val="3"/>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имелись затруднения или допущены ошибки в определении понятий, использовании биологической терминологии, рисунках, схемах, исправленные после нескольких наводящих вопросов учителя; </w:t>
      </w:r>
    </w:p>
    <w:p w14:paraId="7DF5DF6D" w14:textId="77777777" w:rsidR="00C51D1B" w:rsidRPr="00C51D1B" w:rsidRDefault="00C51D1B" w:rsidP="00C51D1B">
      <w:pPr>
        <w:numPr>
          <w:ilvl w:val="0"/>
          <w:numId w:val="3"/>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5C895474" w14:textId="77777777" w:rsidR="00C51D1B" w:rsidRPr="00C51D1B" w:rsidRDefault="00C51D1B" w:rsidP="00C51D1B">
      <w:pPr>
        <w:numPr>
          <w:ilvl w:val="0"/>
          <w:numId w:val="3"/>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1B79C9B9"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Отметка «2»</w:t>
      </w:r>
      <w:r w:rsidRPr="00C51D1B">
        <w:rPr>
          <w:rFonts w:ascii="Times New Roman" w:eastAsia="Calibri" w:hAnsi="Times New Roman" w:cs="Times New Roman"/>
          <w:sz w:val="24"/>
          <w:szCs w:val="24"/>
        </w:rPr>
        <w:t xml:space="preserve"> ставится в следующих случаях: </w:t>
      </w:r>
    </w:p>
    <w:p w14:paraId="2A3C810B" w14:textId="77777777" w:rsidR="00C51D1B" w:rsidRPr="00C51D1B" w:rsidRDefault="00C51D1B" w:rsidP="00C51D1B">
      <w:pPr>
        <w:numPr>
          <w:ilvl w:val="0"/>
          <w:numId w:val="4"/>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не раскрыто основное содержание учебного материала; </w:t>
      </w:r>
    </w:p>
    <w:p w14:paraId="6E2F5DBB" w14:textId="77777777" w:rsidR="00C51D1B" w:rsidRPr="00C51D1B" w:rsidRDefault="00C51D1B" w:rsidP="00C51D1B">
      <w:pPr>
        <w:numPr>
          <w:ilvl w:val="0"/>
          <w:numId w:val="4"/>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2A2BCDDD" w14:textId="77777777" w:rsidR="00C51D1B" w:rsidRPr="00C51D1B" w:rsidRDefault="00C51D1B" w:rsidP="00C51D1B">
      <w:pPr>
        <w:numPr>
          <w:ilvl w:val="0"/>
          <w:numId w:val="4"/>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lastRenderedPageBreak/>
        <w:t xml:space="preserve">допущены ошибки в определении понятий, при использовании биологической терминологии, в рисунках, схемах, которые не исправлены после нескольких наводящих вопросов учителя. </w:t>
      </w:r>
    </w:p>
    <w:p w14:paraId="6D8565BC" w14:textId="77777777" w:rsidR="00C51D1B" w:rsidRPr="00C51D1B" w:rsidRDefault="00C51D1B" w:rsidP="00C51D1B">
      <w:pPr>
        <w:spacing w:after="0" w:line="276" w:lineRule="auto"/>
        <w:ind w:firstLine="567"/>
        <w:jc w:val="both"/>
        <w:rPr>
          <w:rFonts w:ascii="Times New Roman" w:eastAsia="Calibri" w:hAnsi="Times New Roman" w:cs="Times New Roman"/>
          <w:i/>
          <w:iCs/>
          <w:sz w:val="24"/>
          <w:szCs w:val="24"/>
        </w:rPr>
      </w:pPr>
      <w:r w:rsidRPr="00C51D1B">
        <w:rPr>
          <w:rFonts w:ascii="Times New Roman" w:eastAsia="Calibri" w:hAnsi="Times New Roman" w:cs="Times New Roman"/>
          <w:i/>
          <w:iCs/>
          <w:sz w:val="24"/>
          <w:szCs w:val="24"/>
        </w:rPr>
        <w:t xml:space="preserve">Оценка выполнения практических (лабораторных) работ </w:t>
      </w:r>
    </w:p>
    <w:p w14:paraId="319CBDF5"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Оценка «5»</w:t>
      </w:r>
      <w:r w:rsidRPr="00C51D1B">
        <w:rPr>
          <w:rFonts w:ascii="Times New Roman" w:eastAsia="Calibri" w:hAnsi="Times New Roman" w:cs="Times New Roman"/>
          <w:sz w:val="24"/>
          <w:szCs w:val="24"/>
        </w:rPr>
        <w:t xml:space="preserve"> ставится, если ученик: </w:t>
      </w:r>
    </w:p>
    <w:p w14:paraId="65301FC4" w14:textId="77777777" w:rsidR="00C51D1B" w:rsidRPr="00C51D1B" w:rsidRDefault="00C51D1B" w:rsidP="00C51D1B">
      <w:pPr>
        <w:numPr>
          <w:ilvl w:val="0"/>
          <w:numId w:val="5"/>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правильно определил цель работы; </w:t>
      </w:r>
    </w:p>
    <w:p w14:paraId="023F9226" w14:textId="77777777" w:rsidR="00C51D1B" w:rsidRPr="00C51D1B" w:rsidRDefault="00C51D1B" w:rsidP="00C51D1B">
      <w:pPr>
        <w:numPr>
          <w:ilvl w:val="0"/>
          <w:numId w:val="5"/>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выполнил работу в полном объеме с соблюдением необходимой последовательности проведения опытов и измерений; </w:t>
      </w:r>
    </w:p>
    <w:p w14:paraId="5BD67D84" w14:textId="77777777" w:rsidR="00C51D1B" w:rsidRPr="00C51D1B" w:rsidRDefault="00C51D1B" w:rsidP="00C51D1B">
      <w:pPr>
        <w:numPr>
          <w:ilvl w:val="0"/>
          <w:numId w:val="5"/>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научно грамотно, логично описал наблюдения и сформулировал выводы из опыта. В представленном отчете правильно и аккуратно выполнил все записи, таблицы, рисунки, чертежи, графики, вычисления и сделал выводы; </w:t>
      </w:r>
    </w:p>
    <w:p w14:paraId="4E9A1642" w14:textId="77777777" w:rsidR="00C51D1B" w:rsidRPr="00C51D1B" w:rsidRDefault="00C51D1B" w:rsidP="00C51D1B">
      <w:pPr>
        <w:numPr>
          <w:ilvl w:val="0"/>
          <w:numId w:val="5"/>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проявляет организационно-трудовые умения (поддерживает чистоту рабочего места и порядок на столе, экономно использует расходные материалы). </w:t>
      </w:r>
    </w:p>
    <w:p w14:paraId="0854C2A3" w14:textId="77777777" w:rsidR="00C51D1B" w:rsidRPr="00C51D1B" w:rsidRDefault="00C51D1B" w:rsidP="00C51D1B">
      <w:pPr>
        <w:numPr>
          <w:ilvl w:val="0"/>
          <w:numId w:val="5"/>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эксперимент осуществляет по плану с учетом техники безопасности и правил работы с материалами и оборудованием. </w:t>
      </w:r>
    </w:p>
    <w:p w14:paraId="36BBA6D4" w14:textId="77777777" w:rsidR="00C51D1B" w:rsidRPr="00C51D1B" w:rsidRDefault="00C51D1B" w:rsidP="00C51D1B">
      <w:pPr>
        <w:numPr>
          <w:ilvl w:val="0"/>
          <w:numId w:val="5"/>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систематически демонстрирует правильность и легкость в исполнении лабораторных работ. </w:t>
      </w:r>
    </w:p>
    <w:p w14:paraId="57FBF505" w14:textId="77777777" w:rsidR="00C51D1B" w:rsidRPr="00C51D1B" w:rsidRDefault="00C51D1B" w:rsidP="00C51D1B">
      <w:pPr>
        <w:numPr>
          <w:ilvl w:val="0"/>
          <w:numId w:val="5"/>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творчески подходит к выполнению работы и выолняет ее на высшем уровне. </w:t>
      </w:r>
    </w:p>
    <w:p w14:paraId="77F3B121"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Оценка «4»</w:t>
      </w:r>
      <w:r w:rsidRPr="00C51D1B">
        <w:rPr>
          <w:rFonts w:ascii="Times New Roman" w:eastAsia="Calibri" w:hAnsi="Times New Roman" w:cs="Times New Roman"/>
          <w:sz w:val="24"/>
          <w:szCs w:val="24"/>
        </w:rPr>
        <w:t xml:space="preserve"> ставится, если ученик выполнил требования к оценке “5”, но: </w:t>
      </w:r>
    </w:p>
    <w:p w14:paraId="5ADF49E7" w14:textId="77777777" w:rsidR="00C51D1B" w:rsidRPr="00C51D1B" w:rsidRDefault="00C51D1B" w:rsidP="00C51D1B">
      <w:pPr>
        <w:numPr>
          <w:ilvl w:val="0"/>
          <w:numId w:val="6"/>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опыт проводил в условиях, не обеспечивающих достаточной точности измерений; </w:t>
      </w:r>
    </w:p>
    <w:p w14:paraId="43231A21" w14:textId="77777777" w:rsidR="00C51D1B" w:rsidRPr="00C51D1B" w:rsidRDefault="00C51D1B" w:rsidP="00C51D1B">
      <w:pPr>
        <w:numPr>
          <w:ilvl w:val="0"/>
          <w:numId w:val="6"/>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или было допущено два-три недочета; </w:t>
      </w:r>
    </w:p>
    <w:p w14:paraId="34AE3D74" w14:textId="77777777" w:rsidR="00C51D1B" w:rsidRPr="00C51D1B" w:rsidRDefault="00C51D1B" w:rsidP="00C51D1B">
      <w:pPr>
        <w:numPr>
          <w:ilvl w:val="0"/>
          <w:numId w:val="6"/>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или не более одной негрубой ошибки и одного недочета, </w:t>
      </w:r>
    </w:p>
    <w:p w14:paraId="1B786056" w14:textId="77777777" w:rsidR="00C51D1B" w:rsidRPr="00C51D1B" w:rsidRDefault="00C51D1B" w:rsidP="00C51D1B">
      <w:pPr>
        <w:numPr>
          <w:ilvl w:val="0"/>
          <w:numId w:val="6"/>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или в описании наблюдений из опыта допустил неточности, выводы сделал неполные. </w:t>
      </w:r>
    </w:p>
    <w:p w14:paraId="74148ADF"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Оценка «3»</w:t>
      </w:r>
      <w:r w:rsidRPr="00C51D1B">
        <w:rPr>
          <w:rFonts w:ascii="Times New Roman" w:eastAsia="Calibri" w:hAnsi="Times New Roman" w:cs="Times New Roman"/>
          <w:sz w:val="24"/>
          <w:szCs w:val="24"/>
        </w:rPr>
        <w:t xml:space="preserve"> ставится, если ученик: </w:t>
      </w:r>
    </w:p>
    <w:p w14:paraId="53207FBA" w14:textId="77777777" w:rsidR="00C51D1B" w:rsidRPr="00C51D1B" w:rsidRDefault="00C51D1B" w:rsidP="00C51D1B">
      <w:pPr>
        <w:numPr>
          <w:ilvl w:val="0"/>
          <w:numId w:val="7"/>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 </w:t>
      </w:r>
    </w:p>
    <w:p w14:paraId="20D0E002" w14:textId="77777777" w:rsidR="00C51D1B" w:rsidRPr="00C51D1B" w:rsidRDefault="00C51D1B" w:rsidP="00C51D1B">
      <w:pPr>
        <w:numPr>
          <w:ilvl w:val="0"/>
          <w:numId w:val="7"/>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или подбор оборудования, объектов, материалов, а также работы по началу опыта провел с помощью учителя; или в ходе проведения опыта и измерений были допущены ошибки в описании наблюдений, формулировании выводов; </w:t>
      </w:r>
    </w:p>
    <w:p w14:paraId="082E739D" w14:textId="77777777" w:rsidR="00C51D1B" w:rsidRPr="00C51D1B" w:rsidRDefault="00C51D1B" w:rsidP="00C51D1B">
      <w:pPr>
        <w:numPr>
          <w:ilvl w:val="0"/>
          <w:numId w:val="7"/>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но повлиявших на результат выполнения; </w:t>
      </w:r>
    </w:p>
    <w:p w14:paraId="7915FB10" w14:textId="77777777" w:rsidR="00C51D1B" w:rsidRPr="00C51D1B" w:rsidRDefault="00C51D1B" w:rsidP="00C51D1B">
      <w:pPr>
        <w:numPr>
          <w:ilvl w:val="0"/>
          <w:numId w:val="7"/>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 </w:t>
      </w:r>
    </w:p>
    <w:p w14:paraId="5B4D9B62"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Оценка «2»</w:t>
      </w:r>
      <w:r w:rsidRPr="00C51D1B">
        <w:rPr>
          <w:rFonts w:ascii="Times New Roman" w:eastAsia="Calibri" w:hAnsi="Times New Roman" w:cs="Times New Roman"/>
          <w:sz w:val="24"/>
          <w:szCs w:val="24"/>
        </w:rPr>
        <w:t xml:space="preserve"> ставится, если ученик: </w:t>
      </w:r>
    </w:p>
    <w:p w14:paraId="4B4EE122" w14:textId="77777777" w:rsidR="00C51D1B" w:rsidRPr="00C51D1B" w:rsidRDefault="00C51D1B" w:rsidP="00C51D1B">
      <w:pPr>
        <w:numPr>
          <w:ilvl w:val="0"/>
          <w:numId w:val="8"/>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 </w:t>
      </w:r>
    </w:p>
    <w:p w14:paraId="2C1FA9B9" w14:textId="77777777" w:rsidR="00C51D1B" w:rsidRPr="00C51D1B" w:rsidRDefault="00C51D1B" w:rsidP="00C51D1B">
      <w:pPr>
        <w:numPr>
          <w:ilvl w:val="0"/>
          <w:numId w:val="8"/>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или опыты, измерения, вычисления, наблюдения производились неправильно; </w:t>
      </w:r>
    </w:p>
    <w:p w14:paraId="55BEE5EA" w14:textId="77777777" w:rsidR="00C51D1B" w:rsidRPr="00C51D1B" w:rsidRDefault="00C51D1B" w:rsidP="00C51D1B">
      <w:pPr>
        <w:numPr>
          <w:ilvl w:val="0"/>
          <w:numId w:val="8"/>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lastRenderedPageBreak/>
        <w:t xml:space="preserve">или в ходе работы и в отчете обнаружились в совокупности все недостатки, отмеченные в требованиях к оценке «3»; </w:t>
      </w:r>
    </w:p>
    <w:p w14:paraId="17871555" w14:textId="77777777" w:rsidR="00C51D1B" w:rsidRPr="00C51D1B" w:rsidRDefault="00C51D1B" w:rsidP="00C51D1B">
      <w:pPr>
        <w:numPr>
          <w:ilvl w:val="0"/>
          <w:numId w:val="8"/>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 </w:t>
      </w:r>
    </w:p>
    <w:p w14:paraId="344A10C2"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p>
    <w:p w14:paraId="1871A2C5" w14:textId="77777777" w:rsidR="00C51D1B" w:rsidRPr="00C51D1B" w:rsidRDefault="00C51D1B" w:rsidP="00C51D1B">
      <w:pPr>
        <w:spacing w:after="0" w:line="276" w:lineRule="auto"/>
        <w:ind w:firstLine="567"/>
        <w:jc w:val="both"/>
        <w:rPr>
          <w:rFonts w:ascii="Times New Roman" w:eastAsia="Calibri" w:hAnsi="Times New Roman" w:cs="Times New Roman"/>
          <w:i/>
          <w:iCs/>
          <w:sz w:val="24"/>
          <w:szCs w:val="24"/>
        </w:rPr>
      </w:pPr>
      <w:r w:rsidRPr="00C51D1B">
        <w:rPr>
          <w:rFonts w:ascii="Times New Roman" w:eastAsia="Calibri" w:hAnsi="Times New Roman" w:cs="Times New Roman"/>
          <w:i/>
          <w:iCs/>
          <w:sz w:val="24"/>
          <w:szCs w:val="24"/>
        </w:rPr>
        <w:t>Оценка письменных контрольных работ и тестирования учащихся</w:t>
      </w:r>
    </w:p>
    <w:p w14:paraId="5A7E0D32"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Отметка «5»</w:t>
      </w:r>
      <w:r w:rsidRPr="00C51D1B">
        <w:rPr>
          <w:rFonts w:ascii="Times New Roman" w:eastAsia="Calibri" w:hAnsi="Times New Roman" w:cs="Times New Roman"/>
          <w:sz w:val="24"/>
          <w:szCs w:val="24"/>
        </w:rPr>
        <w:t xml:space="preserve"> ставится, если: </w:t>
      </w:r>
    </w:p>
    <w:p w14:paraId="30CD28C2" w14:textId="77777777" w:rsidR="00C51D1B" w:rsidRPr="00C51D1B" w:rsidRDefault="00C51D1B" w:rsidP="00C51D1B">
      <w:pPr>
        <w:numPr>
          <w:ilvl w:val="0"/>
          <w:numId w:val="9"/>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работа выполнена полностью; </w:t>
      </w:r>
    </w:p>
    <w:p w14:paraId="49A15C0A" w14:textId="77777777" w:rsidR="00C51D1B" w:rsidRPr="00C51D1B" w:rsidRDefault="00C51D1B" w:rsidP="00C51D1B">
      <w:pPr>
        <w:numPr>
          <w:ilvl w:val="0"/>
          <w:numId w:val="9"/>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в логических рассуждениях и обосновании решения нет пробелов и ошибок; </w:t>
      </w:r>
    </w:p>
    <w:p w14:paraId="4E54C300" w14:textId="77777777" w:rsidR="00C51D1B" w:rsidRPr="00C51D1B" w:rsidRDefault="00C51D1B" w:rsidP="00C51D1B">
      <w:pPr>
        <w:numPr>
          <w:ilvl w:val="0"/>
          <w:numId w:val="9"/>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в решении нет биологических ошибок.</w:t>
      </w:r>
    </w:p>
    <w:p w14:paraId="24C9A8E6"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 xml:space="preserve">Отметка «4» </w:t>
      </w:r>
      <w:r w:rsidRPr="00C51D1B">
        <w:rPr>
          <w:rFonts w:ascii="Times New Roman" w:eastAsia="Calibri" w:hAnsi="Times New Roman" w:cs="Times New Roman"/>
          <w:sz w:val="24"/>
          <w:szCs w:val="24"/>
        </w:rPr>
        <w:t xml:space="preserve">ставится, если: </w:t>
      </w:r>
    </w:p>
    <w:p w14:paraId="6761477C" w14:textId="77777777" w:rsidR="00C51D1B" w:rsidRPr="00C51D1B" w:rsidRDefault="00C51D1B" w:rsidP="00C51D1B">
      <w:pPr>
        <w:numPr>
          <w:ilvl w:val="0"/>
          <w:numId w:val="10"/>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1A004846" w14:textId="77777777" w:rsidR="00C51D1B" w:rsidRPr="00C51D1B" w:rsidRDefault="00C51D1B" w:rsidP="00C51D1B">
      <w:pPr>
        <w:numPr>
          <w:ilvl w:val="0"/>
          <w:numId w:val="10"/>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17E1724F"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Отметка «3»</w:t>
      </w:r>
      <w:r w:rsidRPr="00C51D1B">
        <w:rPr>
          <w:rFonts w:ascii="Times New Roman" w:eastAsia="Calibri" w:hAnsi="Times New Roman" w:cs="Times New Roman"/>
          <w:sz w:val="24"/>
          <w:szCs w:val="24"/>
        </w:rPr>
        <w:t xml:space="preserve"> ставится, если: </w:t>
      </w:r>
    </w:p>
    <w:p w14:paraId="3EEB021D" w14:textId="77777777" w:rsidR="00C51D1B" w:rsidRPr="00C51D1B" w:rsidRDefault="00C51D1B" w:rsidP="00C51D1B">
      <w:pPr>
        <w:numPr>
          <w:ilvl w:val="0"/>
          <w:numId w:val="11"/>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58BCDBF7"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b/>
          <w:bCs/>
          <w:sz w:val="24"/>
          <w:szCs w:val="24"/>
        </w:rPr>
        <w:t>Отметка «2»</w:t>
      </w:r>
      <w:r w:rsidRPr="00C51D1B">
        <w:rPr>
          <w:rFonts w:ascii="Times New Roman" w:eastAsia="Calibri" w:hAnsi="Times New Roman" w:cs="Times New Roman"/>
          <w:sz w:val="24"/>
          <w:szCs w:val="24"/>
        </w:rPr>
        <w:t xml:space="preserve"> ставится, если: </w:t>
      </w:r>
    </w:p>
    <w:p w14:paraId="604F6CDE" w14:textId="77777777" w:rsidR="00C51D1B" w:rsidRPr="00C51D1B" w:rsidRDefault="00C51D1B" w:rsidP="00C51D1B">
      <w:pPr>
        <w:numPr>
          <w:ilvl w:val="0"/>
          <w:numId w:val="11"/>
        </w:numPr>
        <w:spacing w:after="0" w:line="276" w:lineRule="auto"/>
        <w:contextualSpacing/>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2106E31" w14:textId="77777777" w:rsidR="00C51D1B" w:rsidRPr="00C51D1B" w:rsidRDefault="00C51D1B" w:rsidP="00C51D1B">
      <w:pPr>
        <w:spacing w:after="0" w:line="276" w:lineRule="auto"/>
        <w:ind w:firstLine="567"/>
        <w:jc w:val="both"/>
        <w:rPr>
          <w:rFonts w:ascii="Times New Roman" w:eastAsia="Calibri" w:hAnsi="Times New Roman" w:cs="Times New Roman"/>
          <w:i/>
          <w:iCs/>
          <w:sz w:val="24"/>
          <w:szCs w:val="24"/>
        </w:rPr>
      </w:pPr>
      <w:r w:rsidRPr="00C51D1B">
        <w:rPr>
          <w:rFonts w:ascii="Times New Roman" w:eastAsia="Calibri" w:hAnsi="Times New Roman" w:cs="Times New Roman"/>
          <w:i/>
          <w:iCs/>
          <w:sz w:val="24"/>
          <w:szCs w:val="24"/>
        </w:rPr>
        <w:t>Оценка тестовых работ</w:t>
      </w:r>
    </w:p>
    <w:p w14:paraId="2B603D12"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При оценивании тестов используется следующая шкала </w:t>
      </w:r>
    </w:p>
    <w:p w14:paraId="2613AB44"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«5» - 90 – 100 %; </w:t>
      </w:r>
    </w:p>
    <w:p w14:paraId="5B9E0D5E"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«4» - 70 – 89 %; </w:t>
      </w:r>
    </w:p>
    <w:p w14:paraId="5973BBCB"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 xml:space="preserve">«3» - 50 – 69 %; </w:t>
      </w:r>
    </w:p>
    <w:p w14:paraId="47F8431F" w14:textId="77777777" w:rsidR="00C51D1B" w:rsidRPr="00C51D1B" w:rsidRDefault="00C51D1B" w:rsidP="00C51D1B">
      <w:pPr>
        <w:spacing w:after="0" w:line="276" w:lineRule="auto"/>
        <w:ind w:firstLine="567"/>
        <w:jc w:val="both"/>
        <w:rPr>
          <w:rFonts w:ascii="Times New Roman" w:eastAsia="Calibri" w:hAnsi="Times New Roman" w:cs="Times New Roman"/>
          <w:sz w:val="24"/>
          <w:szCs w:val="24"/>
        </w:rPr>
      </w:pPr>
      <w:r w:rsidRPr="00C51D1B">
        <w:rPr>
          <w:rFonts w:ascii="Times New Roman" w:eastAsia="Calibri" w:hAnsi="Times New Roman" w:cs="Times New Roman"/>
          <w:sz w:val="24"/>
          <w:szCs w:val="24"/>
        </w:rPr>
        <w:t>«2» - 0 – 49 %.</w:t>
      </w:r>
    </w:p>
    <w:p w14:paraId="1A33D714" w14:textId="77777777" w:rsidR="00C51D1B" w:rsidRPr="00C51D1B" w:rsidRDefault="00C51D1B" w:rsidP="00C51D1B">
      <w:pPr>
        <w:spacing w:after="0" w:line="276" w:lineRule="auto"/>
        <w:jc w:val="both"/>
        <w:rPr>
          <w:rFonts w:ascii="Times New Roman" w:eastAsia="Calibri" w:hAnsi="Times New Roman" w:cs="Times New Roman"/>
          <w:b/>
          <w:spacing w:val="-2"/>
          <w:sz w:val="24"/>
        </w:rPr>
      </w:pPr>
    </w:p>
    <w:p w14:paraId="51CED36F" w14:textId="77777777" w:rsidR="00C51D1B" w:rsidRPr="00C51D1B" w:rsidRDefault="00C51D1B" w:rsidP="00C51D1B">
      <w:pPr>
        <w:spacing w:line="256" w:lineRule="auto"/>
        <w:rPr>
          <w:rFonts w:ascii="Times New Roman" w:eastAsia="Calibri" w:hAnsi="Times New Roman" w:cs="Times New Roman"/>
          <w:b/>
          <w:spacing w:val="-2"/>
          <w:sz w:val="24"/>
        </w:rPr>
      </w:pPr>
    </w:p>
    <w:p w14:paraId="069239DF" w14:textId="77777777" w:rsidR="00C51D1B" w:rsidRPr="00C51D1B" w:rsidRDefault="00C51D1B" w:rsidP="00C51D1B">
      <w:pPr>
        <w:spacing w:line="256" w:lineRule="auto"/>
        <w:rPr>
          <w:rFonts w:ascii="Times New Roman" w:eastAsia="Calibri" w:hAnsi="Times New Roman" w:cs="Times New Roman"/>
          <w:b/>
          <w:spacing w:val="-2"/>
          <w:sz w:val="24"/>
        </w:rPr>
      </w:pPr>
    </w:p>
    <w:p w14:paraId="32C2CCBF" w14:textId="77777777" w:rsidR="00C51D1B" w:rsidRPr="00C51D1B" w:rsidRDefault="00C51D1B" w:rsidP="00C51D1B">
      <w:pPr>
        <w:spacing w:line="256" w:lineRule="auto"/>
        <w:rPr>
          <w:rFonts w:ascii="Times New Roman" w:eastAsia="Calibri" w:hAnsi="Times New Roman" w:cs="Times New Roman"/>
          <w:b/>
          <w:spacing w:val="-2"/>
          <w:sz w:val="24"/>
        </w:rPr>
      </w:pPr>
    </w:p>
    <w:p w14:paraId="76357FB8" w14:textId="77777777" w:rsidR="00C51D1B" w:rsidRPr="00C51D1B" w:rsidRDefault="00C51D1B" w:rsidP="00C51D1B">
      <w:pPr>
        <w:spacing w:line="256" w:lineRule="auto"/>
        <w:rPr>
          <w:rFonts w:ascii="Times New Roman" w:eastAsia="Calibri" w:hAnsi="Times New Roman" w:cs="Times New Roman"/>
          <w:b/>
          <w:spacing w:val="-2"/>
          <w:sz w:val="24"/>
        </w:rPr>
      </w:pPr>
    </w:p>
    <w:p w14:paraId="7D71A8DB" w14:textId="77777777" w:rsidR="00C51D1B" w:rsidRPr="00C51D1B" w:rsidRDefault="00C51D1B" w:rsidP="00C51D1B">
      <w:pPr>
        <w:widowControl w:val="0"/>
        <w:numPr>
          <w:ilvl w:val="0"/>
          <w:numId w:val="12"/>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3" w:name="_Hlk175836860"/>
      <w:r w:rsidRPr="00C51D1B">
        <w:rPr>
          <w:rFonts w:ascii="Times New Roman" w:eastAsia="Times New Roman" w:hAnsi="Times New Roman" w:cs="Times New Roman"/>
          <w:sz w:val="24"/>
        </w:rPr>
        <w:tab/>
      </w:r>
      <w:r w:rsidRPr="00C51D1B">
        <w:rPr>
          <w:rFonts w:ascii="Times New Roman" w:eastAsia="Times New Roman" w:hAnsi="Times New Roman" w:cs="Times New Roman"/>
          <w:b/>
          <w:sz w:val="24"/>
          <w:szCs w:val="24"/>
        </w:rPr>
        <w:t>График</w:t>
      </w:r>
      <w:r w:rsidRPr="00C51D1B">
        <w:rPr>
          <w:rFonts w:ascii="Times New Roman" w:eastAsia="Times New Roman" w:hAnsi="Times New Roman" w:cs="Times New Roman"/>
          <w:b/>
          <w:spacing w:val="-3"/>
          <w:sz w:val="24"/>
          <w:szCs w:val="24"/>
        </w:rPr>
        <w:t xml:space="preserve"> </w:t>
      </w:r>
      <w:r w:rsidRPr="00C51D1B">
        <w:rPr>
          <w:rFonts w:ascii="Times New Roman" w:eastAsia="Times New Roman" w:hAnsi="Times New Roman" w:cs="Times New Roman"/>
          <w:b/>
          <w:sz w:val="24"/>
          <w:szCs w:val="24"/>
        </w:rPr>
        <w:t>контрольных</w:t>
      </w:r>
      <w:r w:rsidRPr="00C51D1B">
        <w:rPr>
          <w:rFonts w:ascii="Times New Roman" w:eastAsia="Times New Roman" w:hAnsi="Times New Roman" w:cs="Times New Roman"/>
          <w:b/>
          <w:spacing w:val="-3"/>
          <w:sz w:val="24"/>
          <w:szCs w:val="24"/>
        </w:rPr>
        <w:t xml:space="preserve"> </w:t>
      </w:r>
      <w:r w:rsidRPr="00C51D1B">
        <w:rPr>
          <w:rFonts w:ascii="Times New Roman" w:eastAsia="Times New Roman" w:hAnsi="Times New Roman" w:cs="Times New Roman"/>
          <w:b/>
          <w:sz w:val="24"/>
          <w:szCs w:val="24"/>
        </w:rPr>
        <w:t>мероприятий</w:t>
      </w:r>
    </w:p>
    <w:p w14:paraId="0C67D2DF" w14:textId="77777777" w:rsidR="00C51D1B" w:rsidRPr="00C51D1B" w:rsidRDefault="00C51D1B" w:rsidP="00C51D1B">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51D1B" w:rsidRPr="00C51D1B" w14:paraId="24D68E83" w14:textId="77777777" w:rsidTr="00C51D1B">
        <w:trPr>
          <w:trHeight w:val="657"/>
        </w:trPr>
        <w:tc>
          <w:tcPr>
            <w:tcW w:w="3689" w:type="dxa"/>
            <w:tcBorders>
              <w:top w:val="single" w:sz="4" w:space="0" w:color="auto"/>
              <w:left w:val="single" w:sz="4" w:space="0" w:color="auto"/>
              <w:bottom w:val="single" w:sz="4" w:space="0" w:color="auto"/>
              <w:right w:val="single" w:sz="4" w:space="0" w:color="auto"/>
            </w:tcBorders>
            <w:hideMark/>
          </w:tcPr>
          <w:p w14:paraId="06116B7D" w14:textId="77777777" w:rsidR="00C51D1B" w:rsidRPr="00C51D1B" w:rsidRDefault="00C51D1B" w:rsidP="00C51D1B">
            <w:pPr>
              <w:spacing w:before="72"/>
              <w:ind w:left="602" w:right="568" w:hanging="3"/>
              <w:rPr>
                <w:rFonts w:ascii="Times New Roman" w:eastAsia="Times New Roman" w:hAnsi="Times New Roman"/>
                <w:b/>
                <w:sz w:val="24"/>
                <w:szCs w:val="24"/>
              </w:rPr>
            </w:pPr>
            <w:r w:rsidRPr="00C51D1B">
              <w:rPr>
                <w:rFonts w:ascii="Times New Roman" w:eastAsia="Times New Roman" w:hAnsi="Times New Roman"/>
                <w:b/>
                <w:sz w:val="24"/>
                <w:szCs w:val="24"/>
              </w:rPr>
              <w:t>Контрольное</w:t>
            </w:r>
            <w:r w:rsidRPr="00C51D1B">
              <w:rPr>
                <w:rFonts w:ascii="Times New Roman" w:eastAsia="Times New Roman" w:hAnsi="Times New Roman"/>
                <w:b/>
                <w:spacing w:val="-52"/>
                <w:sz w:val="24"/>
                <w:szCs w:val="24"/>
              </w:rPr>
              <w:t xml:space="preserve"> </w:t>
            </w:r>
            <w:r w:rsidRPr="00C51D1B">
              <w:rPr>
                <w:rFonts w:ascii="Times New Roman" w:eastAsia="Times New Roman" w:hAnsi="Times New Roman"/>
                <w:b/>
                <w:sz w:val="24"/>
                <w:szCs w:val="24"/>
              </w:rPr>
              <w:t>мероприятие</w:t>
            </w:r>
          </w:p>
        </w:tc>
        <w:tc>
          <w:tcPr>
            <w:tcW w:w="1843" w:type="dxa"/>
            <w:tcBorders>
              <w:top w:val="single" w:sz="4" w:space="0" w:color="auto"/>
              <w:left w:val="single" w:sz="4" w:space="0" w:color="auto"/>
              <w:bottom w:val="single" w:sz="4" w:space="0" w:color="auto"/>
              <w:right w:val="single" w:sz="4" w:space="0" w:color="auto"/>
            </w:tcBorders>
            <w:hideMark/>
          </w:tcPr>
          <w:p w14:paraId="65554FE8" w14:textId="77777777" w:rsidR="00C51D1B" w:rsidRPr="00C51D1B" w:rsidRDefault="00C51D1B" w:rsidP="00C51D1B">
            <w:pPr>
              <w:spacing w:before="72"/>
              <w:ind w:left="326"/>
              <w:rPr>
                <w:rFonts w:ascii="Times New Roman" w:eastAsia="Times New Roman" w:hAnsi="Times New Roman"/>
                <w:b/>
                <w:sz w:val="24"/>
                <w:szCs w:val="24"/>
              </w:rPr>
            </w:pPr>
            <w:r w:rsidRPr="00C51D1B">
              <w:rPr>
                <w:rFonts w:ascii="Times New Roman" w:eastAsia="Times New Roman" w:hAnsi="Times New Roman"/>
                <w:b/>
                <w:sz w:val="24"/>
                <w:szCs w:val="24"/>
              </w:rPr>
              <w:t>Тип</w:t>
            </w:r>
            <w:r w:rsidRPr="00C51D1B">
              <w:rPr>
                <w:rFonts w:ascii="Times New Roman" w:eastAsia="Times New Roman" w:hAnsi="Times New Roman"/>
                <w:b/>
                <w:spacing w:val="-3"/>
                <w:sz w:val="24"/>
                <w:szCs w:val="24"/>
              </w:rPr>
              <w:t xml:space="preserve"> </w:t>
            </w:r>
            <w:r w:rsidRPr="00C51D1B">
              <w:rPr>
                <w:rFonts w:ascii="Times New Roman" w:eastAsia="Times New Roman" w:hAnsi="Times New Roman"/>
                <w:b/>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14:paraId="14E76BA6" w14:textId="77777777" w:rsidR="00C51D1B" w:rsidRPr="00C51D1B" w:rsidRDefault="00C51D1B" w:rsidP="00C51D1B">
            <w:pPr>
              <w:spacing w:before="72"/>
              <w:ind w:left="530"/>
              <w:rPr>
                <w:rFonts w:ascii="Times New Roman" w:eastAsia="Times New Roman" w:hAnsi="Times New Roman"/>
                <w:b/>
                <w:sz w:val="24"/>
                <w:szCs w:val="24"/>
              </w:rPr>
            </w:pPr>
            <w:r w:rsidRPr="00C51D1B">
              <w:rPr>
                <w:rFonts w:ascii="Times New Roman" w:eastAsia="Times New Roman" w:hAnsi="Times New Roman"/>
                <w:b/>
                <w:sz w:val="24"/>
                <w:szCs w:val="24"/>
              </w:rPr>
              <w:t>Срок</w:t>
            </w:r>
            <w:r w:rsidRPr="00C51D1B">
              <w:rPr>
                <w:rFonts w:ascii="Times New Roman" w:eastAsia="Times New Roman" w:hAnsi="Times New Roman"/>
                <w:b/>
                <w:spacing w:val="-3"/>
                <w:sz w:val="24"/>
                <w:szCs w:val="24"/>
              </w:rPr>
              <w:t xml:space="preserve"> </w:t>
            </w:r>
            <w:r w:rsidRPr="00C51D1B">
              <w:rPr>
                <w:rFonts w:ascii="Times New Roman" w:eastAsia="Times New Roman" w:hAnsi="Times New Roman"/>
                <w:b/>
                <w:sz w:val="24"/>
                <w:szCs w:val="24"/>
              </w:rPr>
              <w:t>проведения</w:t>
            </w:r>
          </w:p>
        </w:tc>
        <w:tc>
          <w:tcPr>
            <w:tcW w:w="1417" w:type="dxa"/>
            <w:tcBorders>
              <w:top w:val="single" w:sz="4" w:space="0" w:color="auto"/>
              <w:left w:val="single" w:sz="4" w:space="0" w:color="auto"/>
              <w:bottom w:val="single" w:sz="4" w:space="0" w:color="auto"/>
              <w:right w:val="single" w:sz="4" w:space="0" w:color="auto"/>
            </w:tcBorders>
            <w:hideMark/>
          </w:tcPr>
          <w:p w14:paraId="0D197628" w14:textId="77777777" w:rsidR="00C51D1B" w:rsidRPr="00C51D1B" w:rsidRDefault="00C51D1B" w:rsidP="00C51D1B">
            <w:pPr>
              <w:spacing w:before="72"/>
              <w:jc w:val="center"/>
              <w:rPr>
                <w:rFonts w:ascii="Times New Roman" w:eastAsia="Times New Roman" w:hAnsi="Times New Roman"/>
                <w:b/>
                <w:sz w:val="24"/>
                <w:szCs w:val="24"/>
              </w:rPr>
            </w:pPr>
            <w:r w:rsidRPr="00C51D1B">
              <w:rPr>
                <w:rFonts w:ascii="Times New Roman" w:eastAsia="Times New Roman" w:hAnsi="Times New Roman"/>
                <w:b/>
                <w:sz w:val="24"/>
                <w:szCs w:val="24"/>
              </w:rPr>
              <w:t>Классы</w:t>
            </w:r>
          </w:p>
        </w:tc>
      </w:tr>
      <w:tr w:rsidR="00C51D1B" w:rsidRPr="00C51D1B" w14:paraId="451F84BA" w14:textId="77777777" w:rsidTr="00C51D1B">
        <w:trPr>
          <w:trHeight w:val="657"/>
        </w:trPr>
        <w:tc>
          <w:tcPr>
            <w:tcW w:w="3689" w:type="dxa"/>
            <w:tcBorders>
              <w:top w:val="single" w:sz="4" w:space="0" w:color="auto"/>
              <w:left w:val="single" w:sz="4" w:space="0" w:color="auto"/>
              <w:bottom w:val="single" w:sz="4" w:space="0" w:color="auto"/>
              <w:right w:val="single" w:sz="4" w:space="0" w:color="auto"/>
            </w:tcBorders>
            <w:hideMark/>
          </w:tcPr>
          <w:p w14:paraId="5625F0FC" w14:textId="77777777" w:rsidR="00C51D1B" w:rsidRPr="00C51D1B" w:rsidRDefault="00C51D1B" w:rsidP="00C51D1B">
            <w:pPr>
              <w:spacing w:before="64"/>
              <w:ind w:left="150" w:right="334"/>
              <w:rPr>
                <w:rFonts w:ascii="Times New Roman" w:eastAsia="Times New Roman" w:hAnsi="Times New Roman"/>
                <w:sz w:val="24"/>
                <w:szCs w:val="24"/>
              </w:rPr>
            </w:pPr>
            <w:r w:rsidRPr="00C51D1B">
              <w:rPr>
                <w:rFonts w:ascii="Times New Roman" w:eastAsia="Times New Roman" w:hAnsi="Times New Roman"/>
                <w:sz w:val="24"/>
                <w:szCs w:val="24"/>
              </w:rPr>
              <w:t xml:space="preserve">Проверка домашнего </w:t>
            </w:r>
            <w:r w:rsidRPr="00C51D1B">
              <w:rPr>
                <w:rFonts w:ascii="Times New Roman" w:eastAsia="Times New Roman" w:hAnsi="Times New Roman"/>
                <w:spacing w:val="-52"/>
                <w:sz w:val="24"/>
                <w:szCs w:val="24"/>
              </w:rPr>
              <w:t xml:space="preserve"> </w:t>
            </w:r>
            <w:r w:rsidRPr="00C51D1B">
              <w:rPr>
                <w:rFonts w:ascii="Times New Roman" w:eastAsia="Times New Roman" w:hAnsi="Times New Roman"/>
                <w:sz w:val="24"/>
                <w:szCs w:val="24"/>
              </w:rPr>
              <w:t>задания</w:t>
            </w:r>
          </w:p>
        </w:tc>
        <w:tc>
          <w:tcPr>
            <w:tcW w:w="1843" w:type="dxa"/>
            <w:tcBorders>
              <w:top w:val="single" w:sz="4" w:space="0" w:color="auto"/>
              <w:left w:val="single" w:sz="4" w:space="0" w:color="auto"/>
              <w:bottom w:val="single" w:sz="4" w:space="0" w:color="auto"/>
              <w:right w:val="single" w:sz="4" w:space="0" w:color="auto"/>
            </w:tcBorders>
            <w:hideMark/>
          </w:tcPr>
          <w:p w14:paraId="089AD2A2" w14:textId="77777777" w:rsidR="00C51D1B" w:rsidRPr="00C51D1B" w:rsidRDefault="00C51D1B" w:rsidP="00C51D1B">
            <w:pPr>
              <w:spacing w:before="64"/>
              <w:ind w:left="148"/>
              <w:jc w:val="center"/>
              <w:rPr>
                <w:rFonts w:ascii="Times New Roman" w:eastAsia="Times New Roman" w:hAnsi="Times New Roman"/>
                <w:sz w:val="24"/>
                <w:szCs w:val="24"/>
              </w:rPr>
            </w:pPr>
            <w:r w:rsidRPr="00C51D1B">
              <w:rPr>
                <w:rFonts w:ascii="Times New Roman" w:eastAsia="Times New Roman" w:hAnsi="Times New Roman"/>
                <w:sz w:val="24"/>
                <w:szCs w:val="24"/>
              </w:rPr>
              <w:t>Текущий</w:t>
            </w:r>
          </w:p>
        </w:tc>
        <w:tc>
          <w:tcPr>
            <w:tcW w:w="2835" w:type="dxa"/>
            <w:tcBorders>
              <w:top w:val="single" w:sz="4" w:space="0" w:color="auto"/>
              <w:left w:val="single" w:sz="4" w:space="0" w:color="auto"/>
              <w:bottom w:val="single" w:sz="4" w:space="0" w:color="auto"/>
              <w:right w:val="single" w:sz="4" w:space="0" w:color="auto"/>
            </w:tcBorders>
            <w:hideMark/>
          </w:tcPr>
          <w:p w14:paraId="368F5796" w14:textId="77777777" w:rsidR="00C51D1B" w:rsidRPr="00C51D1B" w:rsidRDefault="00C51D1B" w:rsidP="00C51D1B">
            <w:pPr>
              <w:spacing w:before="64"/>
              <w:ind w:left="149"/>
              <w:jc w:val="center"/>
              <w:rPr>
                <w:rFonts w:ascii="Times New Roman" w:eastAsia="Times New Roman" w:hAnsi="Times New Roman"/>
                <w:sz w:val="24"/>
                <w:szCs w:val="24"/>
              </w:rPr>
            </w:pPr>
            <w:r w:rsidRPr="00C51D1B">
              <w:rPr>
                <w:rFonts w:ascii="Times New Roman" w:eastAsia="Times New Roman" w:hAnsi="Times New Roman"/>
                <w:sz w:val="24"/>
                <w:szCs w:val="24"/>
              </w:rPr>
              <w:t>На</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каждом уроке</w:t>
            </w:r>
          </w:p>
        </w:tc>
        <w:tc>
          <w:tcPr>
            <w:tcW w:w="1417" w:type="dxa"/>
            <w:tcBorders>
              <w:top w:val="single" w:sz="4" w:space="0" w:color="auto"/>
              <w:left w:val="single" w:sz="4" w:space="0" w:color="auto"/>
              <w:bottom w:val="single" w:sz="4" w:space="0" w:color="auto"/>
              <w:right w:val="single" w:sz="4" w:space="0" w:color="auto"/>
            </w:tcBorders>
            <w:hideMark/>
          </w:tcPr>
          <w:p w14:paraId="341FDAF4" w14:textId="77777777" w:rsidR="00C51D1B" w:rsidRPr="00C51D1B" w:rsidRDefault="00C51D1B" w:rsidP="00C51D1B">
            <w:pPr>
              <w:spacing w:before="64"/>
              <w:ind w:right="142"/>
              <w:jc w:val="center"/>
              <w:rPr>
                <w:rFonts w:ascii="Times New Roman" w:eastAsia="Times New Roman" w:hAnsi="Times New Roman"/>
                <w:sz w:val="24"/>
                <w:szCs w:val="24"/>
              </w:rPr>
            </w:pPr>
            <w:r w:rsidRPr="00C51D1B">
              <w:rPr>
                <w:rFonts w:ascii="Times New Roman" w:eastAsia="Times New Roman" w:hAnsi="Times New Roman"/>
                <w:sz w:val="24"/>
                <w:szCs w:val="24"/>
              </w:rPr>
              <w:t>5-9</w:t>
            </w:r>
          </w:p>
        </w:tc>
      </w:tr>
      <w:tr w:rsidR="00C51D1B" w:rsidRPr="00C51D1B" w14:paraId="44E8D7E0" w14:textId="77777777" w:rsidTr="00C51D1B">
        <w:trPr>
          <w:trHeight w:val="657"/>
        </w:trPr>
        <w:tc>
          <w:tcPr>
            <w:tcW w:w="3689" w:type="dxa"/>
            <w:tcBorders>
              <w:top w:val="single" w:sz="4" w:space="0" w:color="auto"/>
              <w:left w:val="single" w:sz="4" w:space="0" w:color="auto"/>
              <w:bottom w:val="single" w:sz="4" w:space="0" w:color="auto"/>
              <w:right w:val="single" w:sz="4" w:space="0" w:color="auto"/>
            </w:tcBorders>
            <w:hideMark/>
          </w:tcPr>
          <w:p w14:paraId="6533B55A" w14:textId="77777777" w:rsidR="00C51D1B" w:rsidRPr="00C51D1B" w:rsidRDefault="00C51D1B" w:rsidP="00C51D1B">
            <w:pPr>
              <w:spacing w:before="64"/>
              <w:ind w:left="150"/>
              <w:rPr>
                <w:rFonts w:ascii="Times New Roman" w:eastAsia="Times New Roman" w:hAnsi="Times New Roman"/>
                <w:sz w:val="24"/>
                <w:szCs w:val="24"/>
              </w:rPr>
            </w:pPr>
            <w:r w:rsidRPr="00C51D1B">
              <w:rPr>
                <w:rFonts w:ascii="Times New Roman" w:eastAsia="Times New Roman" w:hAnsi="Times New Roman"/>
                <w:sz w:val="24"/>
                <w:szCs w:val="24"/>
              </w:rPr>
              <w:lastRenderedPageBreak/>
              <w:t>Письменный</w:t>
            </w:r>
            <w:r w:rsidRPr="00C51D1B">
              <w:rPr>
                <w:rFonts w:ascii="Times New Roman" w:eastAsia="Times New Roman" w:hAnsi="Times New Roman"/>
                <w:spacing w:val="-3"/>
                <w:sz w:val="24"/>
                <w:szCs w:val="24"/>
              </w:rPr>
              <w:t xml:space="preserve"> </w:t>
            </w:r>
            <w:r w:rsidRPr="00C51D1B">
              <w:rPr>
                <w:rFonts w:ascii="Times New Roman" w:eastAsia="Times New Roman" w:hAnsi="Times New Roman"/>
                <w:sz w:val="24"/>
                <w:szCs w:val="24"/>
              </w:rPr>
              <w:t>контроль</w:t>
            </w:r>
          </w:p>
          <w:p w14:paraId="0BC1191D" w14:textId="77777777" w:rsidR="00C51D1B" w:rsidRPr="00C51D1B" w:rsidRDefault="00C51D1B" w:rsidP="00C51D1B">
            <w:pPr>
              <w:spacing w:before="64"/>
              <w:ind w:left="150"/>
              <w:rPr>
                <w:rFonts w:ascii="Times New Roman" w:eastAsia="Times New Roman" w:hAnsi="Times New Roman"/>
                <w:sz w:val="24"/>
                <w:szCs w:val="24"/>
              </w:rPr>
            </w:pPr>
            <w:r w:rsidRPr="00C51D1B">
              <w:rPr>
                <w:rFonts w:ascii="Times New Roman" w:eastAsia="Times New Roman" w:hAnsi="Times New Roman"/>
                <w:sz w:val="24"/>
                <w:szCs w:val="24"/>
              </w:rPr>
              <w:t>Практическая работа</w:t>
            </w:r>
          </w:p>
          <w:p w14:paraId="09ED11BB" w14:textId="77777777" w:rsidR="00C51D1B" w:rsidRPr="00C51D1B" w:rsidRDefault="00C51D1B" w:rsidP="00C51D1B">
            <w:pPr>
              <w:spacing w:before="64"/>
              <w:ind w:left="150"/>
              <w:rPr>
                <w:rFonts w:ascii="Times New Roman" w:eastAsia="Times New Roman" w:hAnsi="Times New Roman"/>
                <w:sz w:val="24"/>
                <w:szCs w:val="24"/>
              </w:rPr>
            </w:pPr>
            <w:r w:rsidRPr="00C51D1B">
              <w:rPr>
                <w:rFonts w:ascii="Times New Roman" w:eastAsia="Times New Roman" w:hAnsi="Times New Roman"/>
                <w:sz w:val="24"/>
                <w:szCs w:val="24"/>
              </w:rPr>
              <w:t>Лабораторная работа</w:t>
            </w:r>
          </w:p>
        </w:tc>
        <w:tc>
          <w:tcPr>
            <w:tcW w:w="1843" w:type="dxa"/>
            <w:tcBorders>
              <w:top w:val="single" w:sz="4" w:space="0" w:color="auto"/>
              <w:left w:val="single" w:sz="4" w:space="0" w:color="auto"/>
              <w:bottom w:val="single" w:sz="4" w:space="0" w:color="auto"/>
              <w:right w:val="single" w:sz="4" w:space="0" w:color="auto"/>
            </w:tcBorders>
            <w:hideMark/>
          </w:tcPr>
          <w:p w14:paraId="66CDDC24" w14:textId="77777777" w:rsidR="00C51D1B" w:rsidRPr="00C51D1B" w:rsidRDefault="00C51D1B" w:rsidP="00C51D1B">
            <w:pPr>
              <w:spacing w:before="64"/>
              <w:ind w:left="148"/>
              <w:jc w:val="center"/>
              <w:rPr>
                <w:rFonts w:ascii="Times New Roman" w:eastAsia="Times New Roman" w:hAnsi="Times New Roman"/>
                <w:sz w:val="24"/>
                <w:szCs w:val="24"/>
              </w:rPr>
            </w:pPr>
            <w:r w:rsidRPr="00C51D1B">
              <w:rPr>
                <w:rFonts w:ascii="Times New Roman" w:eastAsia="Times New Roman" w:hAnsi="Times New Roman"/>
                <w:sz w:val="24"/>
                <w:szCs w:val="24"/>
              </w:rPr>
              <w:t>Тематический</w:t>
            </w:r>
          </w:p>
        </w:tc>
        <w:tc>
          <w:tcPr>
            <w:tcW w:w="2835" w:type="dxa"/>
            <w:tcBorders>
              <w:top w:val="single" w:sz="4" w:space="0" w:color="auto"/>
              <w:left w:val="single" w:sz="4" w:space="0" w:color="auto"/>
              <w:bottom w:val="single" w:sz="4" w:space="0" w:color="auto"/>
              <w:right w:val="single" w:sz="4" w:space="0" w:color="auto"/>
            </w:tcBorders>
            <w:hideMark/>
          </w:tcPr>
          <w:p w14:paraId="02834D8A" w14:textId="77777777" w:rsidR="00C51D1B" w:rsidRPr="00C51D1B" w:rsidRDefault="00C51D1B" w:rsidP="00C51D1B">
            <w:pPr>
              <w:spacing w:before="64"/>
              <w:ind w:left="149" w:right="724"/>
              <w:jc w:val="center"/>
              <w:rPr>
                <w:rFonts w:ascii="Times New Roman" w:eastAsia="Times New Roman" w:hAnsi="Times New Roman"/>
                <w:sz w:val="24"/>
                <w:szCs w:val="24"/>
              </w:rPr>
            </w:pPr>
            <w:r w:rsidRPr="00C51D1B">
              <w:rPr>
                <w:rFonts w:ascii="Times New Roman" w:eastAsia="Times New Roman" w:hAnsi="Times New Roman"/>
                <w:sz w:val="24"/>
                <w:szCs w:val="24"/>
              </w:rPr>
              <w:t xml:space="preserve">По итогам освоения </w:t>
            </w:r>
            <w:r w:rsidRPr="00C51D1B">
              <w:rPr>
                <w:rFonts w:ascii="Times New Roman" w:eastAsia="Times New Roman" w:hAnsi="Times New Roman"/>
                <w:spacing w:val="-52"/>
                <w:sz w:val="24"/>
                <w:szCs w:val="24"/>
              </w:rPr>
              <w:t xml:space="preserve"> </w:t>
            </w:r>
            <w:r w:rsidRPr="00C51D1B">
              <w:rPr>
                <w:rFonts w:ascii="Times New Roman" w:eastAsia="Times New Roman" w:hAnsi="Times New Roman"/>
                <w:sz w:val="24"/>
                <w:szCs w:val="24"/>
              </w:rPr>
              <w:t>раздела</w:t>
            </w:r>
          </w:p>
        </w:tc>
        <w:tc>
          <w:tcPr>
            <w:tcW w:w="1417" w:type="dxa"/>
            <w:tcBorders>
              <w:top w:val="single" w:sz="4" w:space="0" w:color="auto"/>
              <w:left w:val="single" w:sz="4" w:space="0" w:color="auto"/>
              <w:bottom w:val="single" w:sz="4" w:space="0" w:color="auto"/>
              <w:right w:val="single" w:sz="4" w:space="0" w:color="auto"/>
            </w:tcBorders>
            <w:hideMark/>
          </w:tcPr>
          <w:p w14:paraId="02424F4C" w14:textId="77777777" w:rsidR="00C51D1B" w:rsidRPr="00C51D1B" w:rsidRDefault="00C51D1B" w:rsidP="00C51D1B">
            <w:pPr>
              <w:spacing w:before="64"/>
              <w:ind w:right="142"/>
              <w:jc w:val="center"/>
              <w:rPr>
                <w:rFonts w:ascii="Times New Roman" w:eastAsia="Times New Roman" w:hAnsi="Times New Roman"/>
                <w:sz w:val="24"/>
                <w:szCs w:val="24"/>
              </w:rPr>
            </w:pPr>
            <w:r w:rsidRPr="00C51D1B">
              <w:rPr>
                <w:rFonts w:ascii="Times New Roman" w:eastAsia="Times New Roman" w:hAnsi="Times New Roman"/>
                <w:sz w:val="24"/>
                <w:szCs w:val="24"/>
              </w:rPr>
              <w:t>5-9</w:t>
            </w:r>
          </w:p>
        </w:tc>
      </w:tr>
      <w:tr w:rsidR="00C51D1B" w:rsidRPr="00C51D1B" w14:paraId="219533F1" w14:textId="77777777" w:rsidTr="00C51D1B">
        <w:trPr>
          <w:trHeight w:val="402"/>
        </w:trPr>
        <w:tc>
          <w:tcPr>
            <w:tcW w:w="3689" w:type="dxa"/>
            <w:tcBorders>
              <w:top w:val="single" w:sz="4" w:space="0" w:color="auto"/>
              <w:left w:val="single" w:sz="4" w:space="0" w:color="auto"/>
              <w:bottom w:val="single" w:sz="4" w:space="0" w:color="auto"/>
              <w:right w:val="single" w:sz="4" w:space="0" w:color="auto"/>
            </w:tcBorders>
            <w:hideMark/>
          </w:tcPr>
          <w:p w14:paraId="33AE7EDE" w14:textId="77777777" w:rsidR="00C51D1B" w:rsidRPr="00C51D1B" w:rsidRDefault="00C51D1B" w:rsidP="00C51D1B">
            <w:pPr>
              <w:spacing w:before="62"/>
              <w:ind w:left="150"/>
              <w:rPr>
                <w:rFonts w:ascii="Times New Roman" w:eastAsia="Times New Roman" w:hAnsi="Times New Roman"/>
                <w:sz w:val="24"/>
                <w:szCs w:val="24"/>
              </w:rPr>
            </w:pPr>
            <w:r w:rsidRPr="00C51D1B">
              <w:rPr>
                <w:rFonts w:ascii="Times New Roman" w:eastAsia="Times New Roman" w:hAnsi="Times New Roman"/>
                <w:sz w:val="24"/>
                <w:szCs w:val="24"/>
              </w:rPr>
              <w:t>Тестирование</w:t>
            </w:r>
          </w:p>
        </w:tc>
        <w:tc>
          <w:tcPr>
            <w:tcW w:w="1843" w:type="dxa"/>
            <w:tcBorders>
              <w:top w:val="single" w:sz="4" w:space="0" w:color="auto"/>
              <w:left w:val="single" w:sz="4" w:space="0" w:color="auto"/>
              <w:bottom w:val="single" w:sz="4" w:space="0" w:color="auto"/>
              <w:right w:val="single" w:sz="4" w:space="0" w:color="auto"/>
            </w:tcBorders>
            <w:hideMark/>
          </w:tcPr>
          <w:p w14:paraId="4845DC52" w14:textId="77777777" w:rsidR="00C51D1B" w:rsidRPr="00C51D1B" w:rsidRDefault="00C51D1B" w:rsidP="00C51D1B">
            <w:pPr>
              <w:spacing w:before="62"/>
              <w:ind w:left="148"/>
              <w:jc w:val="center"/>
              <w:rPr>
                <w:rFonts w:ascii="Times New Roman" w:eastAsia="Times New Roman" w:hAnsi="Times New Roman"/>
                <w:sz w:val="24"/>
                <w:szCs w:val="24"/>
              </w:rPr>
            </w:pPr>
            <w:r w:rsidRPr="00C51D1B">
              <w:rPr>
                <w:rFonts w:ascii="Times New Roman" w:eastAsia="Times New Roman" w:hAnsi="Times New Roman"/>
                <w:sz w:val="24"/>
                <w:szCs w:val="24"/>
              </w:rPr>
              <w:t>Тематический</w:t>
            </w:r>
          </w:p>
        </w:tc>
        <w:tc>
          <w:tcPr>
            <w:tcW w:w="2835" w:type="dxa"/>
            <w:tcBorders>
              <w:top w:val="single" w:sz="4" w:space="0" w:color="auto"/>
              <w:left w:val="single" w:sz="4" w:space="0" w:color="auto"/>
              <w:bottom w:val="single" w:sz="4" w:space="0" w:color="auto"/>
              <w:right w:val="single" w:sz="4" w:space="0" w:color="auto"/>
            </w:tcBorders>
            <w:hideMark/>
          </w:tcPr>
          <w:p w14:paraId="3B220F2E" w14:textId="77777777" w:rsidR="00C51D1B" w:rsidRPr="00C51D1B" w:rsidRDefault="00C51D1B" w:rsidP="00C51D1B">
            <w:pPr>
              <w:spacing w:before="62"/>
              <w:ind w:left="149"/>
              <w:jc w:val="center"/>
              <w:rPr>
                <w:rFonts w:ascii="Times New Roman" w:eastAsia="Times New Roman" w:hAnsi="Times New Roman"/>
                <w:sz w:val="24"/>
                <w:szCs w:val="24"/>
              </w:rPr>
            </w:pPr>
            <w:r w:rsidRPr="00C51D1B">
              <w:rPr>
                <w:rFonts w:ascii="Times New Roman" w:eastAsia="Times New Roman" w:hAnsi="Times New Roman"/>
                <w:sz w:val="24"/>
                <w:szCs w:val="24"/>
              </w:rPr>
              <w:t>По</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итогам</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освоения</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темы</w:t>
            </w:r>
          </w:p>
        </w:tc>
        <w:tc>
          <w:tcPr>
            <w:tcW w:w="1417" w:type="dxa"/>
            <w:tcBorders>
              <w:top w:val="single" w:sz="4" w:space="0" w:color="auto"/>
              <w:left w:val="single" w:sz="4" w:space="0" w:color="auto"/>
              <w:bottom w:val="single" w:sz="4" w:space="0" w:color="auto"/>
              <w:right w:val="single" w:sz="4" w:space="0" w:color="auto"/>
            </w:tcBorders>
            <w:hideMark/>
          </w:tcPr>
          <w:p w14:paraId="24AD25F0" w14:textId="77777777" w:rsidR="00C51D1B" w:rsidRPr="00C51D1B" w:rsidRDefault="00C51D1B" w:rsidP="00C51D1B">
            <w:pPr>
              <w:spacing w:before="62"/>
              <w:ind w:right="142"/>
              <w:jc w:val="center"/>
              <w:rPr>
                <w:rFonts w:ascii="Times New Roman" w:eastAsia="Times New Roman" w:hAnsi="Times New Roman"/>
                <w:sz w:val="24"/>
                <w:szCs w:val="24"/>
              </w:rPr>
            </w:pPr>
            <w:r w:rsidRPr="00C51D1B">
              <w:rPr>
                <w:rFonts w:ascii="Times New Roman" w:eastAsia="Times New Roman" w:hAnsi="Times New Roman"/>
                <w:sz w:val="24"/>
                <w:szCs w:val="24"/>
              </w:rPr>
              <w:t>5-9</w:t>
            </w:r>
          </w:p>
        </w:tc>
      </w:tr>
      <w:tr w:rsidR="00C51D1B" w:rsidRPr="00C51D1B" w14:paraId="3ABE5E18" w14:textId="77777777" w:rsidTr="00C51D1B">
        <w:trPr>
          <w:trHeight w:val="402"/>
        </w:trPr>
        <w:tc>
          <w:tcPr>
            <w:tcW w:w="3689" w:type="dxa"/>
            <w:tcBorders>
              <w:top w:val="single" w:sz="4" w:space="0" w:color="auto"/>
              <w:left w:val="single" w:sz="4" w:space="0" w:color="auto"/>
              <w:bottom w:val="single" w:sz="4" w:space="0" w:color="auto"/>
              <w:right w:val="single" w:sz="4" w:space="0" w:color="auto"/>
            </w:tcBorders>
            <w:hideMark/>
          </w:tcPr>
          <w:p w14:paraId="73F67086" w14:textId="77777777" w:rsidR="00C51D1B" w:rsidRPr="00C51D1B" w:rsidRDefault="00C51D1B" w:rsidP="00C51D1B">
            <w:pPr>
              <w:spacing w:before="62"/>
              <w:ind w:left="150"/>
              <w:rPr>
                <w:rFonts w:ascii="Times New Roman" w:eastAsia="Times New Roman" w:hAnsi="Times New Roman"/>
                <w:sz w:val="24"/>
                <w:szCs w:val="24"/>
              </w:rPr>
            </w:pPr>
            <w:r w:rsidRPr="00C51D1B">
              <w:rPr>
                <w:rFonts w:ascii="Times New Roman" w:eastAsia="Times New Roman" w:hAnsi="Times New Roman"/>
                <w:sz w:val="24"/>
                <w:szCs w:val="24"/>
              </w:rPr>
              <w:t>Устный опрос</w:t>
            </w:r>
          </w:p>
          <w:p w14:paraId="5047CBED" w14:textId="77777777" w:rsidR="00C51D1B" w:rsidRPr="00C51D1B" w:rsidRDefault="00C51D1B" w:rsidP="00C51D1B">
            <w:pPr>
              <w:spacing w:before="62"/>
              <w:ind w:left="150"/>
              <w:rPr>
                <w:rFonts w:ascii="Times New Roman" w:eastAsia="Times New Roman" w:hAnsi="Times New Roman"/>
                <w:sz w:val="24"/>
                <w:szCs w:val="24"/>
              </w:rPr>
            </w:pPr>
            <w:r w:rsidRPr="00C51D1B">
              <w:rPr>
                <w:rFonts w:ascii="Times New Roman" w:eastAsia="Times New Roman" w:hAnsi="Times New Roman"/>
                <w:sz w:val="24"/>
                <w:szCs w:val="24"/>
              </w:rPr>
              <w:t>Защита проекта</w:t>
            </w:r>
          </w:p>
        </w:tc>
        <w:tc>
          <w:tcPr>
            <w:tcW w:w="1843" w:type="dxa"/>
            <w:tcBorders>
              <w:top w:val="single" w:sz="4" w:space="0" w:color="auto"/>
              <w:left w:val="single" w:sz="4" w:space="0" w:color="auto"/>
              <w:bottom w:val="single" w:sz="4" w:space="0" w:color="auto"/>
              <w:right w:val="single" w:sz="4" w:space="0" w:color="auto"/>
            </w:tcBorders>
            <w:hideMark/>
          </w:tcPr>
          <w:p w14:paraId="6D6717B0" w14:textId="77777777" w:rsidR="00C51D1B" w:rsidRPr="00C51D1B" w:rsidRDefault="00C51D1B" w:rsidP="00C51D1B">
            <w:pPr>
              <w:spacing w:before="62"/>
              <w:ind w:left="148"/>
              <w:jc w:val="center"/>
              <w:rPr>
                <w:rFonts w:ascii="Times New Roman" w:eastAsia="Times New Roman" w:hAnsi="Times New Roman"/>
                <w:sz w:val="24"/>
                <w:szCs w:val="24"/>
              </w:rPr>
            </w:pPr>
            <w:r w:rsidRPr="00C51D1B">
              <w:rPr>
                <w:rFonts w:ascii="Times New Roman" w:eastAsia="Times New Roman" w:hAnsi="Times New Roman"/>
                <w:sz w:val="24"/>
                <w:szCs w:val="24"/>
              </w:rPr>
              <w:t>Тематический</w:t>
            </w:r>
          </w:p>
        </w:tc>
        <w:tc>
          <w:tcPr>
            <w:tcW w:w="2835" w:type="dxa"/>
            <w:tcBorders>
              <w:top w:val="single" w:sz="4" w:space="0" w:color="auto"/>
              <w:left w:val="single" w:sz="4" w:space="0" w:color="auto"/>
              <w:bottom w:val="single" w:sz="4" w:space="0" w:color="auto"/>
              <w:right w:val="single" w:sz="4" w:space="0" w:color="auto"/>
            </w:tcBorders>
            <w:hideMark/>
          </w:tcPr>
          <w:p w14:paraId="2704BDEA" w14:textId="77777777" w:rsidR="00C51D1B" w:rsidRPr="00C51D1B" w:rsidRDefault="00C51D1B" w:rsidP="00C51D1B">
            <w:pPr>
              <w:spacing w:before="62"/>
              <w:ind w:left="149"/>
              <w:jc w:val="center"/>
              <w:rPr>
                <w:rFonts w:ascii="Times New Roman" w:eastAsia="Times New Roman" w:hAnsi="Times New Roman"/>
                <w:sz w:val="24"/>
                <w:szCs w:val="24"/>
              </w:rPr>
            </w:pPr>
            <w:r w:rsidRPr="00C51D1B">
              <w:rPr>
                <w:rFonts w:ascii="Times New Roman" w:eastAsia="Times New Roman" w:hAnsi="Times New Roman"/>
                <w:sz w:val="24"/>
                <w:szCs w:val="24"/>
              </w:rPr>
              <w:t>По</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итогам</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освоения</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темы</w:t>
            </w:r>
          </w:p>
        </w:tc>
        <w:tc>
          <w:tcPr>
            <w:tcW w:w="1417" w:type="dxa"/>
            <w:tcBorders>
              <w:top w:val="single" w:sz="4" w:space="0" w:color="auto"/>
              <w:left w:val="single" w:sz="4" w:space="0" w:color="auto"/>
              <w:bottom w:val="single" w:sz="4" w:space="0" w:color="auto"/>
              <w:right w:val="single" w:sz="4" w:space="0" w:color="auto"/>
            </w:tcBorders>
            <w:hideMark/>
          </w:tcPr>
          <w:p w14:paraId="7BF680F6" w14:textId="77777777" w:rsidR="00C51D1B" w:rsidRPr="00C51D1B" w:rsidRDefault="00C51D1B" w:rsidP="00C51D1B">
            <w:pPr>
              <w:spacing w:before="62"/>
              <w:ind w:right="142"/>
              <w:jc w:val="center"/>
              <w:rPr>
                <w:rFonts w:ascii="Times New Roman" w:eastAsia="Times New Roman" w:hAnsi="Times New Roman"/>
                <w:sz w:val="24"/>
                <w:szCs w:val="24"/>
              </w:rPr>
            </w:pPr>
            <w:r w:rsidRPr="00C51D1B">
              <w:rPr>
                <w:rFonts w:ascii="Times New Roman" w:eastAsia="Times New Roman" w:hAnsi="Times New Roman"/>
                <w:sz w:val="24"/>
                <w:szCs w:val="24"/>
              </w:rPr>
              <w:t>5-9</w:t>
            </w:r>
          </w:p>
        </w:tc>
      </w:tr>
      <w:tr w:rsidR="00C51D1B" w:rsidRPr="00C51D1B" w14:paraId="3F995041" w14:textId="77777777" w:rsidTr="00C51D1B">
        <w:trPr>
          <w:trHeight w:val="402"/>
        </w:trPr>
        <w:tc>
          <w:tcPr>
            <w:tcW w:w="3689" w:type="dxa"/>
            <w:tcBorders>
              <w:top w:val="single" w:sz="4" w:space="0" w:color="auto"/>
              <w:left w:val="single" w:sz="4" w:space="0" w:color="auto"/>
              <w:bottom w:val="single" w:sz="4" w:space="0" w:color="auto"/>
              <w:right w:val="single" w:sz="4" w:space="0" w:color="auto"/>
            </w:tcBorders>
            <w:hideMark/>
          </w:tcPr>
          <w:p w14:paraId="342C9AF5" w14:textId="77777777" w:rsidR="00C51D1B" w:rsidRPr="00C51D1B" w:rsidRDefault="00C51D1B" w:rsidP="00C51D1B">
            <w:pPr>
              <w:spacing w:before="62"/>
              <w:ind w:left="150"/>
              <w:rPr>
                <w:rFonts w:ascii="Times New Roman" w:eastAsia="Times New Roman" w:hAnsi="Times New Roman"/>
                <w:sz w:val="24"/>
                <w:szCs w:val="24"/>
              </w:rPr>
            </w:pPr>
            <w:r w:rsidRPr="00C51D1B">
              <w:rPr>
                <w:rFonts w:ascii="Times New Roman" w:eastAsia="Times New Roman" w:hAnsi="Times New Roman"/>
                <w:sz w:val="24"/>
                <w:szCs w:val="24"/>
              </w:rPr>
              <w:t>Контрольная работа</w:t>
            </w:r>
          </w:p>
        </w:tc>
        <w:tc>
          <w:tcPr>
            <w:tcW w:w="1843" w:type="dxa"/>
            <w:tcBorders>
              <w:top w:val="single" w:sz="4" w:space="0" w:color="auto"/>
              <w:left w:val="single" w:sz="4" w:space="0" w:color="auto"/>
              <w:bottom w:val="single" w:sz="4" w:space="0" w:color="auto"/>
              <w:right w:val="single" w:sz="4" w:space="0" w:color="auto"/>
            </w:tcBorders>
            <w:hideMark/>
          </w:tcPr>
          <w:p w14:paraId="2E41737C" w14:textId="77777777" w:rsidR="00C51D1B" w:rsidRPr="00C51D1B" w:rsidRDefault="00C51D1B" w:rsidP="00C51D1B">
            <w:pPr>
              <w:spacing w:before="62"/>
              <w:ind w:left="148"/>
              <w:jc w:val="center"/>
              <w:rPr>
                <w:rFonts w:ascii="Times New Roman" w:eastAsia="Times New Roman" w:hAnsi="Times New Roman"/>
                <w:sz w:val="24"/>
                <w:szCs w:val="24"/>
              </w:rPr>
            </w:pPr>
            <w:r w:rsidRPr="00C51D1B">
              <w:rPr>
                <w:rFonts w:ascii="Times New Roman" w:eastAsia="Times New Roman" w:hAnsi="Times New Roman"/>
                <w:sz w:val="24"/>
                <w:szCs w:val="24"/>
              </w:rPr>
              <w:t>Итоговый</w:t>
            </w:r>
          </w:p>
        </w:tc>
        <w:tc>
          <w:tcPr>
            <w:tcW w:w="2835" w:type="dxa"/>
            <w:tcBorders>
              <w:top w:val="single" w:sz="4" w:space="0" w:color="auto"/>
              <w:left w:val="single" w:sz="4" w:space="0" w:color="auto"/>
              <w:bottom w:val="single" w:sz="4" w:space="0" w:color="auto"/>
              <w:right w:val="single" w:sz="4" w:space="0" w:color="auto"/>
            </w:tcBorders>
            <w:hideMark/>
          </w:tcPr>
          <w:p w14:paraId="1FF824A8" w14:textId="77777777" w:rsidR="00C51D1B" w:rsidRPr="00C51D1B" w:rsidRDefault="00C51D1B" w:rsidP="00C51D1B">
            <w:pPr>
              <w:spacing w:before="62"/>
              <w:ind w:left="149"/>
              <w:jc w:val="center"/>
              <w:rPr>
                <w:rFonts w:ascii="Times New Roman" w:eastAsia="Times New Roman" w:hAnsi="Times New Roman"/>
                <w:sz w:val="24"/>
                <w:szCs w:val="24"/>
              </w:rPr>
            </w:pPr>
            <w:r w:rsidRPr="00C51D1B">
              <w:rPr>
                <w:rFonts w:ascii="Times New Roman" w:eastAsia="Times New Roman" w:hAnsi="Times New Roman"/>
                <w:sz w:val="24"/>
                <w:szCs w:val="24"/>
              </w:rPr>
              <w:t>По</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итогам</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освоения</w:t>
            </w:r>
            <w:r w:rsidRPr="00C51D1B">
              <w:rPr>
                <w:rFonts w:ascii="Times New Roman" w:eastAsia="Times New Roman" w:hAnsi="Times New Roman"/>
                <w:spacing w:val="-1"/>
                <w:sz w:val="24"/>
                <w:szCs w:val="24"/>
              </w:rPr>
              <w:t xml:space="preserve"> </w:t>
            </w:r>
            <w:r w:rsidRPr="00C51D1B">
              <w:rPr>
                <w:rFonts w:ascii="Times New Roman" w:eastAsia="Times New Roman" w:hAnsi="Times New Roman"/>
                <w:sz w:val="24"/>
                <w:szCs w:val="24"/>
              </w:rPr>
              <w:t>темы</w:t>
            </w:r>
          </w:p>
        </w:tc>
        <w:tc>
          <w:tcPr>
            <w:tcW w:w="1417" w:type="dxa"/>
            <w:tcBorders>
              <w:top w:val="single" w:sz="4" w:space="0" w:color="auto"/>
              <w:left w:val="single" w:sz="4" w:space="0" w:color="auto"/>
              <w:bottom w:val="single" w:sz="4" w:space="0" w:color="auto"/>
              <w:right w:val="single" w:sz="4" w:space="0" w:color="auto"/>
            </w:tcBorders>
            <w:hideMark/>
          </w:tcPr>
          <w:p w14:paraId="0DA2F4E3" w14:textId="77777777" w:rsidR="00C51D1B" w:rsidRPr="00C51D1B" w:rsidRDefault="00C51D1B" w:rsidP="00C51D1B">
            <w:pPr>
              <w:spacing w:before="62"/>
              <w:ind w:right="142"/>
              <w:jc w:val="center"/>
              <w:rPr>
                <w:rFonts w:ascii="Times New Roman" w:eastAsia="Times New Roman" w:hAnsi="Times New Roman"/>
                <w:sz w:val="24"/>
                <w:szCs w:val="24"/>
              </w:rPr>
            </w:pPr>
            <w:r w:rsidRPr="00C51D1B">
              <w:rPr>
                <w:rFonts w:ascii="Times New Roman" w:eastAsia="Times New Roman" w:hAnsi="Times New Roman"/>
                <w:sz w:val="24"/>
                <w:szCs w:val="24"/>
              </w:rPr>
              <w:t>5-9</w:t>
            </w:r>
          </w:p>
        </w:tc>
      </w:tr>
      <w:bookmarkEnd w:id="3"/>
    </w:tbl>
    <w:p w14:paraId="77A89265" w14:textId="77777777" w:rsidR="00C51D1B" w:rsidRPr="00C51D1B" w:rsidRDefault="00C51D1B" w:rsidP="00C51D1B">
      <w:pPr>
        <w:spacing w:line="256" w:lineRule="auto"/>
        <w:rPr>
          <w:rFonts w:ascii="Times New Roman" w:eastAsia="Calibri" w:hAnsi="Times New Roman" w:cs="Times New Roman"/>
          <w:sz w:val="24"/>
          <w:szCs w:val="24"/>
        </w:rPr>
      </w:pPr>
    </w:p>
    <w:p w14:paraId="1BAB63FB" w14:textId="77777777" w:rsidR="00EA09DD" w:rsidRDefault="00EA09DD"/>
    <w:sectPr w:rsidR="00EA09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74FFE"/>
    <w:multiLevelType w:val="hybridMultilevel"/>
    <w:tmpl w:val="124C6A4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1641445"/>
    <w:multiLevelType w:val="hybridMultilevel"/>
    <w:tmpl w:val="1CAAE97E"/>
    <w:lvl w:ilvl="0" w:tplc="52062502">
      <w:start w:val="3"/>
      <w:numFmt w:val="decimal"/>
      <w:lvlText w:val="%1."/>
      <w:lvlJc w:val="left"/>
      <w:pPr>
        <w:ind w:left="702" w:hanging="360"/>
      </w:pPr>
    </w:lvl>
    <w:lvl w:ilvl="1" w:tplc="04190019">
      <w:start w:val="1"/>
      <w:numFmt w:val="lowerLetter"/>
      <w:lvlText w:val="%2."/>
      <w:lvlJc w:val="left"/>
      <w:pPr>
        <w:ind w:left="1422" w:hanging="360"/>
      </w:pPr>
    </w:lvl>
    <w:lvl w:ilvl="2" w:tplc="0419001B">
      <w:start w:val="1"/>
      <w:numFmt w:val="lowerRoman"/>
      <w:lvlText w:val="%3."/>
      <w:lvlJc w:val="right"/>
      <w:pPr>
        <w:ind w:left="2142" w:hanging="180"/>
      </w:pPr>
    </w:lvl>
    <w:lvl w:ilvl="3" w:tplc="0419000F">
      <w:start w:val="1"/>
      <w:numFmt w:val="decimal"/>
      <w:lvlText w:val="%4."/>
      <w:lvlJc w:val="left"/>
      <w:pPr>
        <w:ind w:left="2862" w:hanging="360"/>
      </w:pPr>
    </w:lvl>
    <w:lvl w:ilvl="4" w:tplc="04190019">
      <w:start w:val="1"/>
      <w:numFmt w:val="lowerLetter"/>
      <w:lvlText w:val="%5."/>
      <w:lvlJc w:val="left"/>
      <w:pPr>
        <w:ind w:left="3582" w:hanging="360"/>
      </w:pPr>
    </w:lvl>
    <w:lvl w:ilvl="5" w:tplc="0419001B">
      <w:start w:val="1"/>
      <w:numFmt w:val="lowerRoman"/>
      <w:lvlText w:val="%6."/>
      <w:lvlJc w:val="right"/>
      <w:pPr>
        <w:ind w:left="4302" w:hanging="180"/>
      </w:pPr>
    </w:lvl>
    <w:lvl w:ilvl="6" w:tplc="0419000F">
      <w:start w:val="1"/>
      <w:numFmt w:val="decimal"/>
      <w:lvlText w:val="%7."/>
      <w:lvlJc w:val="left"/>
      <w:pPr>
        <w:ind w:left="5022" w:hanging="360"/>
      </w:pPr>
    </w:lvl>
    <w:lvl w:ilvl="7" w:tplc="04190019">
      <w:start w:val="1"/>
      <w:numFmt w:val="lowerLetter"/>
      <w:lvlText w:val="%8."/>
      <w:lvlJc w:val="left"/>
      <w:pPr>
        <w:ind w:left="5742" w:hanging="360"/>
      </w:pPr>
    </w:lvl>
    <w:lvl w:ilvl="8" w:tplc="0419001B">
      <w:start w:val="1"/>
      <w:numFmt w:val="lowerRoman"/>
      <w:lvlText w:val="%9."/>
      <w:lvlJc w:val="right"/>
      <w:pPr>
        <w:ind w:left="6462" w:hanging="180"/>
      </w:pPr>
    </w:lvl>
  </w:abstractNum>
  <w:abstractNum w:abstractNumId="2" w15:restartNumberingAfterBreak="0">
    <w:nsid w:val="2031263D"/>
    <w:multiLevelType w:val="hybridMultilevel"/>
    <w:tmpl w:val="4808B53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2B010C42"/>
    <w:multiLevelType w:val="hybridMultilevel"/>
    <w:tmpl w:val="BD7CE72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2D597742"/>
    <w:multiLevelType w:val="hybridMultilevel"/>
    <w:tmpl w:val="EACC13A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37B83A43"/>
    <w:multiLevelType w:val="hybridMultilevel"/>
    <w:tmpl w:val="D2EC1DE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3F9A4ADB"/>
    <w:multiLevelType w:val="hybridMultilevel"/>
    <w:tmpl w:val="DE224FB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15:restartNumberingAfterBreak="0">
    <w:nsid w:val="45AE76CC"/>
    <w:multiLevelType w:val="hybridMultilevel"/>
    <w:tmpl w:val="65E452F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55A72099"/>
    <w:multiLevelType w:val="hybridMultilevel"/>
    <w:tmpl w:val="959CF614"/>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15:restartNumberingAfterBreak="0">
    <w:nsid w:val="5F6D3695"/>
    <w:multiLevelType w:val="hybridMultilevel"/>
    <w:tmpl w:val="4B4298F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1" w15:restartNumberingAfterBreak="0">
    <w:nsid w:val="68AB24D1"/>
    <w:multiLevelType w:val="hybridMultilevel"/>
    <w:tmpl w:val="3B988E5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5"/>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9"/>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8"/>
    <w:lvlOverride w:ilvl="0"/>
    <w:lvlOverride w:ilvl="1"/>
    <w:lvlOverride w:ilvl="2"/>
    <w:lvlOverride w:ilvl="3"/>
    <w:lvlOverride w:ilvl="4"/>
    <w:lvlOverride w:ilvl="5"/>
    <w:lvlOverride w:ilvl="6"/>
    <w:lvlOverride w:ilvl="7"/>
    <w:lvlOverride w:ilvl="8"/>
  </w:num>
  <w:num w:numId="1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4CC"/>
    <w:rsid w:val="002714CC"/>
    <w:rsid w:val="00C51D1B"/>
    <w:rsid w:val="00EA0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FD9C8F-46C2-4806-836A-6E885C1D8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qFormat/>
    <w:rsid w:val="00C51D1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54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4746</Words>
  <Characters>27054</Characters>
  <Application>Microsoft Office Word</Application>
  <DocSecurity>0</DocSecurity>
  <Lines>225</Lines>
  <Paragraphs>63</Paragraphs>
  <ScaleCrop>false</ScaleCrop>
  <Company/>
  <LinksUpToDate>false</LinksUpToDate>
  <CharactersWithSpaces>31737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dc:creator>
  <cp:keywords/>
  <dc:description/>
  <cp:lastModifiedBy>ASG</cp:lastModifiedBy>
  <cp:revision>3</cp:revision>
  <dcterms:created xsi:type="dcterms:W3CDTF">2024-09-18T06:19:00Z</dcterms:created>
  <dcterms:modified xsi:type="dcterms:W3CDTF">2024-09-18T06:20:00Z</dcterms:modified>
</cp:coreProperties>
</file>